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1B224E" w:rsidRPr="000628B5" w:rsidRDefault="001B224E" w:rsidP="001B22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0628B5">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0628B5">
        <w:rPr>
          <w:rFonts w:ascii="Times New Roman" w:eastAsia="Calibri" w:hAnsi="Times New Roman" w:cs="Times New Roman"/>
          <w:sz w:val="12"/>
          <w:szCs w:val="12"/>
        </w:rPr>
        <w:t xml:space="preserve"> муниципального района Сергиевский Самарской области</w:t>
      </w:r>
    </w:p>
    <w:p w:rsidR="00835D84" w:rsidRDefault="001B224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от 09 октября 2024 года «</w:t>
      </w:r>
      <w:r w:rsidRPr="001B224E">
        <w:rPr>
          <w:rFonts w:ascii="Times New Roman" w:eastAsia="Calibri" w:hAnsi="Times New Roman" w:cs="Times New Roman"/>
          <w:sz w:val="12"/>
          <w:szCs w:val="12"/>
        </w:rPr>
        <w:t>О прекращении полномочий Главы сельского поселения Кандабулак муниципального района Сергиевский Самарской области</w:t>
      </w:r>
      <w:r>
        <w:rPr>
          <w:rFonts w:ascii="Times New Roman" w:eastAsia="Calibri" w:hAnsi="Times New Roman" w:cs="Times New Roman"/>
          <w:sz w:val="12"/>
          <w:szCs w:val="12"/>
        </w:rPr>
        <w:t>»…………………………………………………………………</w:t>
      </w:r>
      <w:r w:rsidR="00053379">
        <w:rPr>
          <w:rFonts w:ascii="Times New Roman" w:eastAsia="Calibri" w:hAnsi="Times New Roman" w:cs="Times New Roman"/>
          <w:sz w:val="12"/>
          <w:szCs w:val="12"/>
        </w:rPr>
        <w:t>……………………………………………………………….</w:t>
      </w:r>
      <w:r>
        <w:rPr>
          <w:rFonts w:ascii="Times New Roman" w:eastAsia="Calibri" w:hAnsi="Times New Roman" w:cs="Times New Roman"/>
          <w:sz w:val="12"/>
          <w:szCs w:val="12"/>
        </w:rPr>
        <w:t>…………</w:t>
      </w:r>
      <w:r w:rsidR="00053379">
        <w:rPr>
          <w:rFonts w:ascii="Times New Roman" w:eastAsia="Calibri" w:hAnsi="Times New Roman" w:cs="Times New Roman"/>
          <w:sz w:val="12"/>
          <w:szCs w:val="12"/>
        </w:rPr>
        <w:t>3</w:t>
      </w:r>
    </w:p>
    <w:p w:rsidR="00835D84" w:rsidRDefault="00835D84" w:rsidP="006D4521">
      <w:pPr>
        <w:tabs>
          <w:tab w:val="left" w:pos="284"/>
        </w:tabs>
        <w:spacing w:after="0" w:line="240" w:lineRule="auto"/>
        <w:jc w:val="both"/>
        <w:rPr>
          <w:rFonts w:ascii="Times New Roman" w:eastAsia="Calibri" w:hAnsi="Times New Roman" w:cs="Times New Roman"/>
          <w:sz w:val="12"/>
          <w:szCs w:val="12"/>
        </w:rPr>
      </w:pPr>
    </w:p>
    <w:p w:rsidR="000628B5" w:rsidRPr="000628B5" w:rsidRDefault="001B224E" w:rsidP="000628B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0628B5" w:rsidRPr="000628B5">
        <w:rPr>
          <w:rFonts w:ascii="Times New Roman" w:eastAsia="Calibri" w:hAnsi="Times New Roman" w:cs="Times New Roman"/>
          <w:sz w:val="12"/>
          <w:szCs w:val="12"/>
        </w:rPr>
        <w:t xml:space="preserve">. Решение Собрания Представителей сельского поселения </w:t>
      </w:r>
      <w:r w:rsidR="000628B5">
        <w:rPr>
          <w:rFonts w:ascii="Times New Roman" w:eastAsia="Calibri" w:hAnsi="Times New Roman" w:cs="Times New Roman"/>
          <w:sz w:val="12"/>
          <w:szCs w:val="12"/>
        </w:rPr>
        <w:t>Кандабулак</w:t>
      </w:r>
      <w:r w:rsidR="000628B5" w:rsidRPr="000628B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0628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от 09 октября 2024 года «</w:t>
      </w:r>
      <w:r w:rsidRPr="000628B5">
        <w:rPr>
          <w:rFonts w:ascii="Times New Roman" w:eastAsia="Calibri" w:hAnsi="Times New Roman" w:cs="Times New Roman"/>
          <w:sz w:val="12"/>
          <w:szCs w:val="12"/>
        </w:rPr>
        <w:t>Об избрании на должность Главы сельского поселения Кандабулак муниципального района Сергиевский Самарской области</w:t>
      </w:r>
      <w:r>
        <w:rPr>
          <w:rFonts w:ascii="Times New Roman" w:eastAsia="Calibri" w:hAnsi="Times New Roman" w:cs="Times New Roman"/>
          <w:sz w:val="12"/>
          <w:szCs w:val="12"/>
        </w:rPr>
        <w:t>»……………………………………………………</w:t>
      </w:r>
      <w:r w:rsidR="00053379">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1B224E">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Кутузовский</w:t>
      </w:r>
      <w:r w:rsidRPr="001B224E">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1B224E" w:rsidP="001B22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09 октября 2024 года «</w:t>
      </w:r>
      <w:r w:rsidRPr="001B224E">
        <w:rPr>
          <w:rFonts w:ascii="Times New Roman" w:eastAsia="Calibri" w:hAnsi="Times New Roman" w:cs="Times New Roman"/>
          <w:sz w:val="12"/>
          <w:szCs w:val="12"/>
        </w:rPr>
        <w:t xml:space="preserve">О проведении публичных слушаний по схеме расположения земельного участка по адресу: Самарская область, муниципальный район Сергиевский, сельское поселение Кутузовский, </w:t>
      </w:r>
      <w:proofErr w:type="spellStart"/>
      <w:r w:rsidRPr="001B224E">
        <w:rPr>
          <w:rFonts w:ascii="Times New Roman" w:eastAsia="Calibri" w:hAnsi="Times New Roman" w:cs="Times New Roman"/>
          <w:sz w:val="12"/>
          <w:szCs w:val="12"/>
        </w:rPr>
        <w:t>п</w:t>
      </w:r>
      <w:proofErr w:type="gramStart"/>
      <w:r w:rsidRPr="001B224E">
        <w:rPr>
          <w:rFonts w:ascii="Times New Roman" w:eastAsia="Calibri" w:hAnsi="Times New Roman" w:cs="Times New Roman"/>
          <w:sz w:val="12"/>
          <w:szCs w:val="12"/>
        </w:rPr>
        <w:t>.К</w:t>
      </w:r>
      <w:proofErr w:type="gramEnd"/>
      <w:r w:rsidRPr="001B224E">
        <w:rPr>
          <w:rFonts w:ascii="Times New Roman" w:eastAsia="Calibri" w:hAnsi="Times New Roman" w:cs="Times New Roman"/>
          <w:sz w:val="12"/>
          <w:szCs w:val="12"/>
        </w:rPr>
        <w:t>утузовский</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ул.Школьная</w:t>
      </w:r>
      <w:proofErr w:type="spellEnd"/>
      <w:r w:rsidRPr="001B224E">
        <w:rPr>
          <w:rFonts w:ascii="Times New Roman" w:eastAsia="Calibri" w:hAnsi="Times New Roman" w:cs="Times New Roman"/>
          <w:sz w:val="12"/>
          <w:szCs w:val="12"/>
        </w:rPr>
        <w:t xml:space="preserve">, 9, общей площадью 2279 </w:t>
      </w:r>
      <w:proofErr w:type="spellStart"/>
      <w:r w:rsidRPr="001B224E">
        <w:rPr>
          <w:rFonts w:ascii="Times New Roman" w:eastAsia="Calibri" w:hAnsi="Times New Roman" w:cs="Times New Roman"/>
          <w:sz w:val="12"/>
          <w:szCs w:val="12"/>
        </w:rPr>
        <w:t>кв.м</w:t>
      </w:r>
      <w:proofErr w:type="spellEnd"/>
      <w:r w:rsidRPr="001B224E">
        <w:rPr>
          <w:rFonts w:ascii="Times New Roman" w:eastAsia="Calibri" w:hAnsi="Times New Roman" w:cs="Times New Roman"/>
          <w:sz w:val="12"/>
          <w:szCs w:val="12"/>
        </w:rPr>
        <w:t>., на котором расположен многоквартирный дом и иные входящие в состав такого дома объекты недвижимого имущества,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053379">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1B224E">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Черновка</w:t>
      </w:r>
      <w:r w:rsidRPr="001B224E">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1B224E" w:rsidP="001B22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09 октября 2024 года «</w:t>
      </w:r>
      <w:r w:rsidRPr="001B224E">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АО «</w:t>
      </w:r>
      <w:proofErr w:type="spellStart"/>
      <w:r w:rsidRPr="001B224E">
        <w:rPr>
          <w:rFonts w:ascii="Times New Roman" w:eastAsia="Calibri" w:hAnsi="Times New Roman" w:cs="Times New Roman"/>
          <w:sz w:val="12"/>
          <w:szCs w:val="12"/>
        </w:rPr>
        <w:t>Самараинвестнефть</w:t>
      </w:r>
      <w:proofErr w:type="spellEnd"/>
      <w:r w:rsidRPr="001B224E">
        <w:rPr>
          <w:rFonts w:ascii="Times New Roman" w:eastAsia="Calibri" w:hAnsi="Times New Roman" w:cs="Times New Roman"/>
          <w:sz w:val="12"/>
          <w:szCs w:val="12"/>
        </w:rPr>
        <w:t>»: «Обустройство Орловского месторождения нефти. Скважина № 21»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053379">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 Постановление администрации город</w:t>
      </w:r>
      <w:r w:rsidRPr="001B224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1B224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1B224E" w:rsidP="001B22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№149 от 09 октября 2024 года «</w:t>
      </w:r>
      <w:r w:rsidRPr="001B224E">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разрешенного строительства, реконструкции объектов капитального строительства для земельного участка с кадастро</w:t>
      </w:r>
      <w:r>
        <w:rPr>
          <w:rFonts w:ascii="Times New Roman" w:eastAsia="Calibri" w:hAnsi="Times New Roman" w:cs="Times New Roman"/>
          <w:sz w:val="12"/>
          <w:szCs w:val="12"/>
        </w:rPr>
        <w:t xml:space="preserve">вым номером 63:31:1102022:345, расположенного по </w:t>
      </w:r>
      <w:r w:rsidRPr="001B224E">
        <w:rPr>
          <w:rFonts w:ascii="Times New Roman" w:eastAsia="Calibri" w:hAnsi="Times New Roman" w:cs="Times New Roman"/>
          <w:sz w:val="12"/>
          <w:szCs w:val="12"/>
        </w:rPr>
        <w:t xml:space="preserve">адресу: Российская Федерация, Самарская область, муниципальный район Сергиевский, </w:t>
      </w:r>
      <w:proofErr w:type="spellStart"/>
      <w:r w:rsidRPr="001B224E">
        <w:rPr>
          <w:rFonts w:ascii="Times New Roman" w:eastAsia="Calibri" w:hAnsi="Times New Roman" w:cs="Times New Roman"/>
          <w:sz w:val="12"/>
          <w:szCs w:val="12"/>
        </w:rPr>
        <w:t>пгт</w:t>
      </w:r>
      <w:proofErr w:type="gramStart"/>
      <w:r w:rsidRPr="001B224E">
        <w:rPr>
          <w:rFonts w:ascii="Times New Roman" w:eastAsia="Calibri" w:hAnsi="Times New Roman" w:cs="Times New Roman"/>
          <w:sz w:val="12"/>
          <w:szCs w:val="12"/>
        </w:rPr>
        <w:t>.С</w:t>
      </w:r>
      <w:proofErr w:type="gramEnd"/>
      <w:r w:rsidRPr="001B224E">
        <w:rPr>
          <w:rFonts w:ascii="Times New Roman" w:eastAsia="Calibri" w:hAnsi="Times New Roman" w:cs="Times New Roman"/>
          <w:sz w:val="12"/>
          <w:szCs w:val="12"/>
        </w:rPr>
        <w:t>уходол</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ул.Школьная</w:t>
      </w:r>
      <w:proofErr w:type="spellEnd"/>
      <w:r w:rsidRPr="001B224E">
        <w:rPr>
          <w:rFonts w:ascii="Times New Roman" w:eastAsia="Calibri" w:hAnsi="Times New Roman" w:cs="Times New Roman"/>
          <w:sz w:val="12"/>
          <w:szCs w:val="12"/>
        </w:rPr>
        <w:t>, д.19</w:t>
      </w:r>
      <w:r>
        <w:rPr>
          <w:rFonts w:ascii="Times New Roman" w:eastAsia="Calibri" w:hAnsi="Times New Roman" w:cs="Times New Roman"/>
          <w:sz w:val="12"/>
          <w:szCs w:val="12"/>
        </w:rPr>
        <w:t>»………………</w:t>
      </w:r>
      <w:r w:rsidR="00053379">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C22FB" w:rsidRDefault="007C22FB" w:rsidP="007C22FB">
      <w:pPr>
        <w:tabs>
          <w:tab w:val="left" w:pos="284"/>
        </w:tabs>
        <w:spacing w:after="0" w:line="240" w:lineRule="auto"/>
        <w:ind w:firstLine="284"/>
        <w:jc w:val="both"/>
        <w:rPr>
          <w:rFonts w:ascii="Times New Roman" w:eastAsia="Calibri" w:hAnsi="Times New Roman" w:cs="Times New Roman"/>
          <w:sz w:val="12"/>
          <w:szCs w:val="12"/>
        </w:rPr>
      </w:pPr>
      <w:r w:rsidRPr="007C22FB">
        <w:rPr>
          <w:rFonts w:ascii="Times New Roman" w:eastAsia="Calibri" w:hAnsi="Times New Roman" w:cs="Times New Roman"/>
          <w:sz w:val="12"/>
          <w:szCs w:val="12"/>
        </w:rPr>
        <w:t xml:space="preserve">6. Постановление администрации сельского поселения </w:t>
      </w:r>
      <w:r>
        <w:rPr>
          <w:rFonts w:ascii="Times New Roman" w:eastAsia="Calibri" w:hAnsi="Times New Roman" w:cs="Times New Roman"/>
          <w:sz w:val="12"/>
          <w:szCs w:val="12"/>
        </w:rPr>
        <w:t>Липовка</w:t>
      </w:r>
      <w:r w:rsidRPr="007C22FB">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C22F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 от 09 октября 2024 года «</w:t>
      </w:r>
      <w:r w:rsidRPr="007C22FB">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w:t>
      </w:r>
      <w:proofErr w:type="gramStart"/>
      <w:r w:rsidRPr="007C22FB">
        <w:rPr>
          <w:rFonts w:ascii="Times New Roman" w:eastAsia="Calibri" w:hAnsi="Times New Roman" w:cs="Times New Roman"/>
          <w:sz w:val="12"/>
          <w:szCs w:val="12"/>
        </w:rPr>
        <w:t>а ООО</w:t>
      </w:r>
      <w:proofErr w:type="gramEnd"/>
      <w:r w:rsidRPr="007C22FB">
        <w:rPr>
          <w:rFonts w:ascii="Times New Roman" w:eastAsia="Calibri" w:hAnsi="Times New Roman" w:cs="Times New Roman"/>
          <w:sz w:val="12"/>
          <w:szCs w:val="12"/>
        </w:rPr>
        <w:t xml:space="preserve"> «РИТЭК»: «Обустройство многозабойной скважины (МЗС) № 1 Шиловского месторождения»  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053379">
        <w:rPr>
          <w:rFonts w:ascii="Times New Roman" w:eastAsia="Calibri" w:hAnsi="Times New Roman" w:cs="Times New Roman"/>
          <w:sz w:val="12"/>
          <w:szCs w:val="12"/>
        </w:rPr>
        <w:t>……………………………………….</w:t>
      </w:r>
      <w:bookmarkStart w:id="0" w:name="_GoBack"/>
      <w:bookmarkEnd w:id="0"/>
      <w:r w:rsidR="00053379">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49413E" w:rsidRDefault="0049413E" w:rsidP="003519F1">
      <w:pPr>
        <w:tabs>
          <w:tab w:val="left" w:pos="284"/>
          <w:tab w:val="left" w:pos="3828"/>
        </w:tabs>
        <w:spacing w:after="0" w:line="240" w:lineRule="auto"/>
        <w:jc w:val="both"/>
        <w:rPr>
          <w:rFonts w:ascii="Times New Roman" w:eastAsia="Calibri" w:hAnsi="Times New Roman" w:cs="Times New Roman"/>
          <w:sz w:val="12"/>
          <w:szCs w:val="12"/>
        </w:rPr>
      </w:pPr>
    </w:p>
    <w:p w:rsidR="0049413E" w:rsidRDefault="0049413E" w:rsidP="003519F1">
      <w:pPr>
        <w:tabs>
          <w:tab w:val="left" w:pos="284"/>
          <w:tab w:val="left" w:pos="3828"/>
        </w:tabs>
        <w:spacing w:after="0" w:line="240" w:lineRule="auto"/>
        <w:jc w:val="both"/>
        <w:rPr>
          <w:rFonts w:ascii="Times New Roman" w:eastAsia="Calibri" w:hAnsi="Times New Roman" w:cs="Times New Roman"/>
          <w:sz w:val="12"/>
          <w:szCs w:val="12"/>
        </w:rPr>
      </w:pPr>
    </w:p>
    <w:p w:rsidR="0049413E" w:rsidRDefault="0049413E" w:rsidP="003519F1">
      <w:pPr>
        <w:tabs>
          <w:tab w:val="left" w:pos="284"/>
          <w:tab w:val="left" w:pos="3828"/>
        </w:tabs>
        <w:spacing w:after="0" w:line="240" w:lineRule="auto"/>
        <w:jc w:val="both"/>
        <w:rPr>
          <w:rFonts w:ascii="Times New Roman" w:eastAsia="Calibri" w:hAnsi="Times New Roman" w:cs="Times New Roman"/>
          <w:sz w:val="12"/>
          <w:szCs w:val="12"/>
        </w:rPr>
      </w:pPr>
    </w:p>
    <w:p w:rsidR="0049413E" w:rsidRDefault="0049413E" w:rsidP="003519F1">
      <w:pPr>
        <w:tabs>
          <w:tab w:val="left" w:pos="284"/>
          <w:tab w:val="left" w:pos="3828"/>
        </w:tabs>
        <w:spacing w:after="0" w:line="240" w:lineRule="auto"/>
        <w:jc w:val="both"/>
        <w:rPr>
          <w:rFonts w:ascii="Times New Roman" w:eastAsia="Calibri" w:hAnsi="Times New Roman" w:cs="Times New Roman"/>
          <w:sz w:val="12"/>
          <w:szCs w:val="12"/>
        </w:rPr>
      </w:pPr>
    </w:p>
    <w:p w:rsidR="001B224E" w:rsidRPr="000628B5"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0628B5">
        <w:rPr>
          <w:rFonts w:ascii="Times New Roman" w:eastAsia="Calibri" w:hAnsi="Times New Roman" w:cs="Times New Roman"/>
          <w:b/>
          <w:sz w:val="12"/>
          <w:szCs w:val="12"/>
        </w:rPr>
        <w:lastRenderedPageBreak/>
        <w:t>СОБРАНИЕ ПРЕДСТАВИТЕЛЕЙ</w:t>
      </w:r>
    </w:p>
    <w:p w:rsidR="001B224E" w:rsidRPr="000628B5"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0628B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1B224E" w:rsidRPr="000628B5"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0628B5">
        <w:rPr>
          <w:rFonts w:ascii="Times New Roman" w:eastAsia="Calibri" w:hAnsi="Times New Roman" w:cs="Times New Roman"/>
          <w:b/>
          <w:sz w:val="12"/>
          <w:szCs w:val="12"/>
        </w:rPr>
        <w:t>МУНИЦИПАЛЬНОГО РАЙОНА СЕРГИЕВСКИЙ</w:t>
      </w:r>
    </w:p>
    <w:p w:rsidR="001B224E" w:rsidRPr="000628B5" w:rsidRDefault="001B224E" w:rsidP="001B224E">
      <w:pPr>
        <w:tabs>
          <w:tab w:val="left" w:pos="284"/>
        </w:tabs>
        <w:spacing w:after="0" w:line="240" w:lineRule="auto"/>
        <w:jc w:val="center"/>
        <w:rPr>
          <w:rFonts w:ascii="Times New Roman" w:eastAsia="Calibri" w:hAnsi="Times New Roman" w:cs="Times New Roman"/>
          <w:b/>
          <w:sz w:val="12"/>
          <w:szCs w:val="12"/>
        </w:rPr>
      </w:pPr>
      <w:r w:rsidRPr="000628B5">
        <w:rPr>
          <w:rFonts w:ascii="Times New Roman" w:eastAsia="Calibri" w:hAnsi="Times New Roman" w:cs="Times New Roman"/>
          <w:b/>
          <w:sz w:val="12"/>
          <w:szCs w:val="12"/>
        </w:rPr>
        <w:t>САМАРСКОЙ ОБЛАСТИ</w:t>
      </w:r>
    </w:p>
    <w:p w:rsidR="001B224E" w:rsidRPr="000628B5" w:rsidRDefault="001B224E" w:rsidP="001B224E">
      <w:pPr>
        <w:tabs>
          <w:tab w:val="left" w:pos="284"/>
        </w:tabs>
        <w:spacing w:after="0" w:line="240" w:lineRule="auto"/>
        <w:jc w:val="center"/>
        <w:rPr>
          <w:rFonts w:ascii="Times New Roman" w:eastAsia="Calibri" w:hAnsi="Times New Roman" w:cs="Times New Roman"/>
          <w:sz w:val="12"/>
          <w:szCs w:val="12"/>
        </w:rPr>
      </w:pPr>
    </w:p>
    <w:p w:rsidR="001B224E" w:rsidRPr="000628B5" w:rsidRDefault="001B224E" w:rsidP="001B224E">
      <w:pPr>
        <w:tabs>
          <w:tab w:val="left" w:pos="284"/>
        </w:tabs>
        <w:spacing w:after="0" w:line="240" w:lineRule="auto"/>
        <w:jc w:val="center"/>
        <w:rPr>
          <w:rFonts w:ascii="Times New Roman" w:eastAsia="Calibri" w:hAnsi="Times New Roman" w:cs="Times New Roman"/>
          <w:sz w:val="12"/>
          <w:szCs w:val="12"/>
        </w:rPr>
      </w:pPr>
      <w:r w:rsidRPr="000628B5">
        <w:rPr>
          <w:rFonts w:ascii="Times New Roman" w:eastAsia="Calibri" w:hAnsi="Times New Roman" w:cs="Times New Roman"/>
          <w:sz w:val="12"/>
          <w:szCs w:val="12"/>
        </w:rPr>
        <w:t>РЕШЕНИЕ</w:t>
      </w:r>
    </w:p>
    <w:p w:rsidR="001B224E" w:rsidRPr="000628B5" w:rsidRDefault="001B224E" w:rsidP="001B224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09</w:t>
      </w:r>
      <w:r w:rsidRPr="000628B5">
        <w:rPr>
          <w:rFonts w:ascii="Times New Roman" w:eastAsia="Calibri" w:hAnsi="Times New Roman" w:cs="Times New Roman"/>
          <w:sz w:val="12"/>
          <w:szCs w:val="12"/>
        </w:rPr>
        <w:t xml:space="preserve"> октября 2024г.                                                                                                                                                                                       </w:t>
      </w:r>
      <w:r>
        <w:rPr>
          <w:rFonts w:ascii="Times New Roman" w:eastAsia="Calibri" w:hAnsi="Times New Roman" w:cs="Times New Roman"/>
          <w:sz w:val="12"/>
          <w:szCs w:val="12"/>
        </w:rPr>
        <w:t xml:space="preserve">                             №26</w:t>
      </w: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О прекращении полномочий Главы сельского поселения Кандабулак муниципального района Сергиевский Самарской области</w:t>
      </w:r>
    </w:p>
    <w:p w:rsid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В соответствии со статьей 36 Федерального </w:t>
      </w:r>
      <w:proofErr w:type="spellStart"/>
      <w:r w:rsidRPr="001B224E">
        <w:rPr>
          <w:rFonts w:ascii="Times New Roman" w:eastAsia="Calibri" w:hAnsi="Times New Roman" w:cs="Times New Roman"/>
          <w:sz w:val="12"/>
          <w:szCs w:val="12"/>
        </w:rPr>
        <w:t>аот</w:t>
      </w:r>
      <w:proofErr w:type="spellEnd"/>
      <w:r w:rsidRPr="001B224E">
        <w:rPr>
          <w:rFonts w:ascii="Times New Roman" w:eastAsia="Calibri" w:hAnsi="Times New Roman" w:cs="Times New Roman"/>
          <w:sz w:val="12"/>
          <w:szCs w:val="12"/>
        </w:rPr>
        <w:t xml:space="preserve"> 06.10.2003 года № 131-ФЗ «Об общих принципах организации местного самоуправления в Российской Федерации», статьей 43 Устава сельского поселения Кандабулак муниципального района Сергиевский Самарской области, в связи с избранием Главы поселения Кандабулак муниципального района Сергиевский Самарской области, </w:t>
      </w: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Собрание Представителей сельского поселения Кандабулак муниципального района Сергиевский</w:t>
      </w: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r w:rsidRPr="001B224E">
        <w:rPr>
          <w:rFonts w:ascii="Times New Roman" w:eastAsia="Calibri" w:hAnsi="Times New Roman" w:cs="Times New Roman"/>
          <w:b/>
          <w:sz w:val="12"/>
          <w:szCs w:val="12"/>
        </w:rPr>
        <w:t>РЕШИЛО</w:t>
      </w:r>
      <w:r w:rsidRPr="001B224E">
        <w:rPr>
          <w:rFonts w:ascii="Times New Roman" w:eastAsia="Calibri" w:hAnsi="Times New Roman" w:cs="Times New Roman"/>
          <w:sz w:val="12"/>
          <w:szCs w:val="12"/>
        </w:rPr>
        <w:t>:</w:t>
      </w: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 xml:space="preserve">Прекратить полномочия Главы сельского поселения Кандабулак муниципального района Сергиевский Самарской области Литвиненко Владимира Александровича 16.10.2024 года. </w:t>
      </w: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Опубликовать настоящее Решение в газете «Сергиевский вестник».</w:t>
      </w: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Настоящее Решение вступает в силу со дня его принятия.</w:t>
      </w:r>
    </w:p>
    <w:p w:rsidR="001B224E" w:rsidRPr="001B224E" w:rsidRDefault="001B224E" w:rsidP="001B224E">
      <w:pPr>
        <w:tabs>
          <w:tab w:val="left" w:pos="284"/>
          <w:tab w:val="left" w:pos="3828"/>
        </w:tabs>
        <w:spacing w:after="0" w:line="240" w:lineRule="auto"/>
        <w:jc w:val="right"/>
        <w:rPr>
          <w:rFonts w:ascii="Times New Roman" w:eastAsia="Calibri" w:hAnsi="Times New Roman" w:cs="Times New Roman"/>
          <w:sz w:val="12"/>
          <w:szCs w:val="12"/>
        </w:rPr>
      </w:pPr>
      <w:r w:rsidRPr="001B224E">
        <w:rPr>
          <w:rFonts w:ascii="Times New Roman" w:eastAsia="Calibri" w:hAnsi="Times New Roman" w:cs="Times New Roman"/>
          <w:sz w:val="12"/>
          <w:szCs w:val="12"/>
        </w:rPr>
        <w:t>Председатель Собрания Представителей сельского поселения Кандабулак</w:t>
      </w:r>
    </w:p>
    <w:p w:rsidR="001B224E" w:rsidRDefault="001B224E" w:rsidP="001B224E">
      <w:pPr>
        <w:tabs>
          <w:tab w:val="left" w:pos="284"/>
          <w:tab w:val="left" w:pos="3828"/>
        </w:tabs>
        <w:spacing w:after="0" w:line="240" w:lineRule="auto"/>
        <w:jc w:val="right"/>
        <w:rPr>
          <w:rFonts w:ascii="Times New Roman" w:eastAsia="Calibri" w:hAnsi="Times New Roman" w:cs="Times New Roman"/>
          <w:sz w:val="12"/>
          <w:szCs w:val="12"/>
        </w:rPr>
      </w:pPr>
      <w:r w:rsidRPr="001B224E">
        <w:rPr>
          <w:rFonts w:ascii="Times New Roman" w:eastAsia="Calibri" w:hAnsi="Times New Roman" w:cs="Times New Roman"/>
          <w:sz w:val="12"/>
          <w:szCs w:val="12"/>
        </w:rPr>
        <w:t>муниципального района Сергиевский</w:t>
      </w:r>
    </w:p>
    <w:p w:rsidR="00DA5EFC" w:rsidRDefault="001B224E" w:rsidP="001B224E">
      <w:pPr>
        <w:tabs>
          <w:tab w:val="left" w:pos="284"/>
          <w:tab w:val="left" w:pos="3828"/>
        </w:tabs>
        <w:spacing w:after="0" w:line="240" w:lineRule="auto"/>
        <w:jc w:val="right"/>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С.И. </w:t>
      </w:r>
      <w:proofErr w:type="spellStart"/>
      <w:r w:rsidRPr="001B224E">
        <w:rPr>
          <w:rFonts w:ascii="Times New Roman" w:eastAsia="Calibri" w:hAnsi="Times New Roman" w:cs="Times New Roman"/>
          <w:sz w:val="12"/>
          <w:szCs w:val="12"/>
        </w:rPr>
        <w:t>Кадерова</w:t>
      </w:r>
      <w:proofErr w:type="spellEnd"/>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EC2B34" w:rsidRPr="00EC2B34" w:rsidRDefault="00EC2B34" w:rsidP="00EC2B34">
      <w:pPr>
        <w:tabs>
          <w:tab w:val="left" w:pos="284"/>
          <w:tab w:val="left" w:pos="3828"/>
        </w:tabs>
        <w:spacing w:after="0" w:line="240" w:lineRule="auto"/>
        <w:jc w:val="both"/>
        <w:rPr>
          <w:rFonts w:ascii="Times New Roman" w:eastAsia="Calibri" w:hAnsi="Times New Roman" w:cs="Times New Roman"/>
          <w:sz w:val="12"/>
          <w:szCs w:val="12"/>
        </w:rPr>
      </w:pPr>
    </w:p>
    <w:p w:rsidR="000628B5" w:rsidRPr="000628B5" w:rsidRDefault="000628B5" w:rsidP="000628B5">
      <w:pPr>
        <w:tabs>
          <w:tab w:val="left" w:pos="284"/>
          <w:tab w:val="left" w:pos="3828"/>
        </w:tabs>
        <w:spacing w:after="0" w:line="240" w:lineRule="auto"/>
        <w:jc w:val="center"/>
        <w:rPr>
          <w:rFonts w:ascii="Times New Roman" w:eastAsia="Calibri" w:hAnsi="Times New Roman" w:cs="Times New Roman"/>
          <w:b/>
          <w:sz w:val="12"/>
          <w:szCs w:val="12"/>
        </w:rPr>
      </w:pPr>
      <w:r w:rsidRPr="000628B5">
        <w:rPr>
          <w:rFonts w:ascii="Times New Roman" w:eastAsia="Calibri" w:hAnsi="Times New Roman" w:cs="Times New Roman"/>
          <w:b/>
          <w:sz w:val="12"/>
          <w:szCs w:val="12"/>
        </w:rPr>
        <w:t>СОБРАНИЕ ПРЕДСТАВИТЕЛЕЙ</w:t>
      </w:r>
    </w:p>
    <w:p w:rsidR="000628B5" w:rsidRPr="000628B5" w:rsidRDefault="000628B5" w:rsidP="000628B5">
      <w:pPr>
        <w:tabs>
          <w:tab w:val="left" w:pos="284"/>
          <w:tab w:val="left" w:pos="3828"/>
        </w:tabs>
        <w:spacing w:after="0" w:line="240" w:lineRule="auto"/>
        <w:jc w:val="center"/>
        <w:rPr>
          <w:rFonts w:ascii="Times New Roman" w:eastAsia="Calibri" w:hAnsi="Times New Roman" w:cs="Times New Roman"/>
          <w:b/>
          <w:sz w:val="12"/>
          <w:szCs w:val="12"/>
        </w:rPr>
      </w:pPr>
      <w:r w:rsidRPr="000628B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0628B5" w:rsidRPr="000628B5" w:rsidRDefault="000628B5" w:rsidP="000628B5">
      <w:pPr>
        <w:tabs>
          <w:tab w:val="left" w:pos="284"/>
          <w:tab w:val="left" w:pos="3828"/>
        </w:tabs>
        <w:spacing w:after="0" w:line="240" w:lineRule="auto"/>
        <w:jc w:val="center"/>
        <w:rPr>
          <w:rFonts w:ascii="Times New Roman" w:eastAsia="Calibri" w:hAnsi="Times New Roman" w:cs="Times New Roman"/>
          <w:b/>
          <w:sz w:val="12"/>
          <w:szCs w:val="12"/>
        </w:rPr>
      </w:pPr>
      <w:r w:rsidRPr="000628B5">
        <w:rPr>
          <w:rFonts w:ascii="Times New Roman" w:eastAsia="Calibri" w:hAnsi="Times New Roman" w:cs="Times New Roman"/>
          <w:b/>
          <w:sz w:val="12"/>
          <w:szCs w:val="12"/>
        </w:rPr>
        <w:t>МУНИЦИПАЛЬНОГО РАЙОНА СЕРГИЕВСКИЙ</w:t>
      </w:r>
    </w:p>
    <w:p w:rsidR="000628B5" w:rsidRPr="000628B5" w:rsidRDefault="000628B5" w:rsidP="000628B5">
      <w:pPr>
        <w:tabs>
          <w:tab w:val="left" w:pos="284"/>
        </w:tabs>
        <w:spacing w:after="0" w:line="240" w:lineRule="auto"/>
        <w:jc w:val="center"/>
        <w:rPr>
          <w:rFonts w:ascii="Times New Roman" w:eastAsia="Calibri" w:hAnsi="Times New Roman" w:cs="Times New Roman"/>
          <w:b/>
          <w:sz w:val="12"/>
          <w:szCs w:val="12"/>
        </w:rPr>
      </w:pPr>
      <w:r w:rsidRPr="000628B5">
        <w:rPr>
          <w:rFonts w:ascii="Times New Roman" w:eastAsia="Calibri" w:hAnsi="Times New Roman" w:cs="Times New Roman"/>
          <w:b/>
          <w:sz w:val="12"/>
          <w:szCs w:val="12"/>
        </w:rPr>
        <w:t>САМАРСКОЙ ОБЛАСТИ</w:t>
      </w:r>
    </w:p>
    <w:p w:rsidR="000628B5" w:rsidRPr="000628B5" w:rsidRDefault="000628B5" w:rsidP="000628B5">
      <w:pPr>
        <w:tabs>
          <w:tab w:val="left" w:pos="284"/>
        </w:tabs>
        <w:spacing w:after="0" w:line="240" w:lineRule="auto"/>
        <w:jc w:val="center"/>
        <w:rPr>
          <w:rFonts w:ascii="Times New Roman" w:eastAsia="Calibri" w:hAnsi="Times New Roman" w:cs="Times New Roman"/>
          <w:sz w:val="12"/>
          <w:szCs w:val="12"/>
        </w:rPr>
      </w:pPr>
    </w:p>
    <w:p w:rsidR="000628B5" w:rsidRPr="000628B5" w:rsidRDefault="000628B5" w:rsidP="000628B5">
      <w:pPr>
        <w:tabs>
          <w:tab w:val="left" w:pos="284"/>
        </w:tabs>
        <w:spacing w:after="0" w:line="240" w:lineRule="auto"/>
        <w:jc w:val="center"/>
        <w:rPr>
          <w:rFonts w:ascii="Times New Roman" w:eastAsia="Calibri" w:hAnsi="Times New Roman" w:cs="Times New Roman"/>
          <w:sz w:val="12"/>
          <w:szCs w:val="12"/>
        </w:rPr>
      </w:pPr>
      <w:r w:rsidRPr="000628B5">
        <w:rPr>
          <w:rFonts w:ascii="Times New Roman" w:eastAsia="Calibri" w:hAnsi="Times New Roman" w:cs="Times New Roman"/>
          <w:sz w:val="12"/>
          <w:szCs w:val="12"/>
        </w:rPr>
        <w:t>РЕШЕНИЕ</w:t>
      </w:r>
    </w:p>
    <w:p w:rsidR="000628B5" w:rsidRPr="000628B5" w:rsidRDefault="000628B5" w:rsidP="000628B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09</w:t>
      </w:r>
      <w:r w:rsidRPr="000628B5">
        <w:rPr>
          <w:rFonts w:ascii="Times New Roman" w:eastAsia="Calibri" w:hAnsi="Times New Roman" w:cs="Times New Roman"/>
          <w:sz w:val="12"/>
          <w:szCs w:val="12"/>
        </w:rPr>
        <w:t xml:space="preserve"> октября 2024г.                                                                                                                                                                                       </w:t>
      </w:r>
      <w:r>
        <w:rPr>
          <w:rFonts w:ascii="Times New Roman" w:eastAsia="Calibri" w:hAnsi="Times New Roman" w:cs="Times New Roman"/>
          <w:sz w:val="12"/>
          <w:szCs w:val="12"/>
        </w:rPr>
        <w:t xml:space="preserve">                             №27</w:t>
      </w:r>
    </w:p>
    <w:p w:rsidR="000628B5" w:rsidRPr="000628B5" w:rsidRDefault="000628B5" w:rsidP="000628B5">
      <w:pPr>
        <w:tabs>
          <w:tab w:val="left" w:pos="284"/>
          <w:tab w:val="left" w:pos="3828"/>
        </w:tabs>
        <w:spacing w:after="0" w:line="240" w:lineRule="auto"/>
        <w:jc w:val="center"/>
        <w:rPr>
          <w:rFonts w:ascii="Times New Roman" w:eastAsia="Calibri" w:hAnsi="Times New Roman" w:cs="Times New Roman"/>
          <w:b/>
          <w:sz w:val="12"/>
          <w:szCs w:val="12"/>
        </w:rPr>
      </w:pPr>
      <w:r w:rsidRPr="000628B5">
        <w:rPr>
          <w:rFonts w:ascii="Times New Roman" w:eastAsia="Calibri" w:hAnsi="Times New Roman" w:cs="Times New Roman"/>
          <w:b/>
          <w:sz w:val="12"/>
          <w:szCs w:val="12"/>
        </w:rPr>
        <w:t>Об избрании на должность Главы сельского поселения Кандабулак муниципального района Сергиевский Самарской области</w:t>
      </w:r>
    </w:p>
    <w:p w:rsidR="000628B5" w:rsidRDefault="000628B5" w:rsidP="000628B5">
      <w:pPr>
        <w:tabs>
          <w:tab w:val="left" w:pos="284"/>
          <w:tab w:val="left" w:pos="3828"/>
        </w:tabs>
        <w:spacing w:after="0" w:line="240" w:lineRule="auto"/>
        <w:jc w:val="both"/>
        <w:rPr>
          <w:rFonts w:ascii="Times New Roman" w:eastAsia="Calibri" w:hAnsi="Times New Roman" w:cs="Times New Roman"/>
          <w:sz w:val="12"/>
          <w:szCs w:val="12"/>
        </w:rPr>
      </w:pPr>
    </w:p>
    <w:p w:rsidR="000628B5" w:rsidRPr="000628B5" w:rsidRDefault="000628B5" w:rsidP="000628B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628B5">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Решением Собрания представителей сельского поселения Кандабулак муниципального района Сергиевский Самарской области 09.09.2015 года № 31 «Об утверждении Положения  «О порядке проведения конкурса по отбору кандидатур на должность Главы сельского поселения Кандабулак муниципального района Сергиевский</w:t>
      </w:r>
      <w:proofErr w:type="gramEnd"/>
      <w:r w:rsidRPr="000628B5">
        <w:rPr>
          <w:rFonts w:ascii="Times New Roman" w:eastAsia="Calibri" w:hAnsi="Times New Roman" w:cs="Times New Roman"/>
          <w:sz w:val="12"/>
          <w:szCs w:val="12"/>
        </w:rPr>
        <w:t xml:space="preserve"> Самарской области», рассмотрев представленные Конкурсной комиссией кандидатуры на должность Главы сельского поселения Кандабулак муниципального района Сергиевский Самарской области, </w:t>
      </w:r>
    </w:p>
    <w:p w:rsidR="000628B5" w:rsidRPr="000628B5" w:rsidRDefault="000628B5" w:rsidP="000628B5">
      <w:pPr>
        <w:tabs>
          <w:tab w:val="left" w:pos="284"/>
          <w:tab w:val="left" w:pos="3828"/>
        </w:tabs>
        <w:spacing w:after="0" w:line="240" w:lineRule="auto"/>
        <w:ind w:firstLine="284"/>
        <w:jc w:val="both"/>
        <w:rPr>
          <w:rFonts w:ascii="Times New Roman" w:eastAsia="Calibri" w:hAnsi="Times New Roman" w:cs="Times New Roman"/>
          <w:sz w:val="12"/>
          <w:szCs w:val="12"/>
        </w:rPr>
      </w:pPr>
      <w:r w:rsidRPr="000628B5">
        <w:rPr>
          <w:rFonts w:ascii="Times New Roman" w:eastAsia="Calibri" w:hAnsi="Times New Roman" w:cs="Times New Roman"/>
          <w:sz w:val="12"/>
          <w:szCs w:val="12"/>
        </w:rPr>
        <w:t>Собрание Представителей сельского поселения Кандабулак муниципального района Сергиевский</w:t>
      </w:r>
    </w:p>
    <w:p w:rsidR="000628B5" w:rsidRPr="000628B5" w:rsidRDefault="000628B5" w:rsidP="000628B5">
      <w:pPr>
        <w:tabs>
          <w:tab w:val="left" w:pos="284"/>
          <w:tab w:val="left" w:pos="3828"/>
        </w:tabs>
        <w:spacing w:after="0" w:line="240" w:lineRule="auto"/>
        <w:ind w:firstLine="284"/>
        <w:jc w:val="both"/>
        <w:rPr>
          <w:rFonts w:ascii="Times New Roman" w:eastAsia="Calibri" w:hAnsi="Times New Roman" w:cs="Times New Roman"/>
          <w:b/>
          <w:sz w:val="12"/>
          <w:szCs w:val="12"/>
        </w:rPr>
      </w:pPr>
      <w:r w:rsidRPr="000628B5">
        <w:rPr>
          <w:rFonts w:ascii="Times New Roman" w:eastAsia="Calibri" w:hAnsi="Times New Roman" w:cs="Times New Roman"/>
          <w:b/>
          <w:sz w:val="12"/>
          <w:szCs w:val="12"/>
        </w:rPr>
        <w:t>РЕШИЛО:</w:t>
      </w:r>
    </w:p>
    <w:p w:rsidR="000628B5" w:rsidRPr="000628B5" w:rsidRDefault="000628B5" w:rsidP="000628B5">
      <w:pPr>
        <w:tabs>
          <w:tab w:val="left" w:pos="284"/>
          <w:tab w:val="left" w:pos="3828"/>
        </w:tabs>
        <w:spacing w:after="0" w:line="240" w:lineRule="auto"/>
        <w:ind w:firstLine="284"/>
        <w:jc w:val="both"/>
        <w:rPr>
          <w:rFonts w:ascii="Times New Roman" w:eastAsia="Calibri" w:hAnsi="Times New Roman" w:cs="Times New Roman"/>
          <w:sz w:val="12"/>
          <w:szCs w:val="12"/>
        </w:rPr>
      </w:pPr>
      <w:r w:rsidRPr="000628B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628B5">
        <w:rPr>
          <w:rFonts w:ascii="Times New Roman" w:eastAsia="Calibri" w:hAnsi="Times New Roman" w:cs="Times New Roman"/>
          <w:sz w:val="12"/>
          <w:szCs w:val="12"/>
        </w:rPr>
        <w:t>Избрать на должность Главы сельского поселения Кандабулак муниципального района Сергиевский Самарской области – Литвиненко Владимира Александровича сроком на пять лет.</w:t>
      </w:r>
    </w:p>
    <w:p w:rsidR="000628B5" w:rsidRPr="000628B5" w:rsidRDefault="000628B5" w:rsidP="000628B5">
      <w:pPr>
        <w:tabs>
          <w:tab w:val="left" w:pos="284"/>
          <w:tab w:val="left" w:pos="3828"/>
        </w:tabs>
        <w:spacing w:after="0" w:line="240" w:lineRule="auto"/>
        <w:ind w:firstLine="284"/>
        <w:jc w:val="both"/>
        <w:rPr>
          <w:rFonts w:ascii="Times New Roman" w:eastAsia="Calibri" w:hAnsi="Times New Roman" w:cs="Times New Roman"/>
          <w:sz w:val="12"/>
          <w:szCs w:val="12"/>
        </w:rPr>
      </w:pPr>
      <w:r w:rsidRPr="000628B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628B5">
        <w:rPr>
          <w:rFonts w:ascii="Times New Roman" w:eastAsia="Calibri" w:hAnsi="Times New Roman" w:cs="Times New Roman"/>
          <w:sz w:val="12"/>
          <w:szCs w:val="12"/>
        </w:rPr>
        <w:t>Опубликовать настоящее Решение в газете «Сергиевский вестник».</w:t>
      </w:r>
    </w:p>
    <w:p w:rsidR="000628B5" w:rsidRPr="000628B5" w:rsidRDefault="000628B5" w:rsidP="000628B5">
      <w:pPr>
        <w:tabs>
          <w:tab w:val="left" w:pos="284"/>
          <w:tab w:val="left" w:pos="3828"/>
        </w:tabs>
        <w:spacing w:after="0" w:line="240" w:lineRule="auto"/>
        <w:ind w:firstLine="284"/>
        <w:jc w:val="both"/>
        <w:rPr>
          <w:rFonts w:ascii="Times New Roman" w:eastAsia="Calibri" w:hAnsi="Times New Roman" w:cs="Times New Roman"/>
          <w:sz w:val="12"/>
          <w:szCs w:val="12"/>
        </w:rPr>
      </w:pPr>
      <w:r w:rsidRPr="000628B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628B5">
        <w:rPr>
          <w:rFonts w:ascii="Times New Roman" w:eastAsia="Calibri" w:hAnsi="Times New Roman" w:cs="Times New Roman"/>
          <w:sz w:val="12"/>
          <w:szCs w:val="12"/>
        </w:rPr>
        <w:t>Настоящее Решение вступает в силу со дня его принятия.</w:t>
      </w:r>
    </w:p>
    <w:p w:rsidR="000628B5" w:rsidRPr="000628B5" w:rsidRDefault="000628B5" w:rsidP="000628B5">
      <w:pPr>
        <w:tabs>
          <w:tab w:val="left" w:pos="284"/>
          <w:tab w:val="left" w:pos="3828"/>
        </w:tabs>
        <w:spacing w:after="0" w:line="240" w:lineRule="auto"/>
        <w:jc w:val="right"/>
        <w:rPr>
          <w:rFonts w:ascii="Times New Roman" w:eastAsia="Calibri" w:hAnsi="Times New Roman" w:cs="Times New Roman"/>
          <w:sz w:val="12"/>
          <w:szCs w:val="12"/>
        </w:rPr>
      </w:pPr>
      <w:r w:rsidRPr="000628B5">
        <w:rPr>
          <w:rFonts w:ascii="Times New Roman" w:eastAsia="Calibri" w:hAnsi="Times New Roman" w:cs="Times New Roman"/>
          <w:sz w:val="12"/>
          <w:szCs w:val="12"/>
        </w:rPr>
        <w:t>Председатель Собрания Представителей сельского поселения Кандабулак</w:t>
      </w:r>
    </w:p>
    <w:p w:rsidR="000628B5" w:rsidRDefault="000628B5" w:rsidP="000628B5">
      <w:pPr>
        <w:tabs>
          <w:tab w:val="left" w:pos="284"/>
          <w:tab w:val="left" w:pos="3828"/>
        </w:tabs>
        <w:spacing w:after="0" w:line="240" w:lineRule="auto"/>
        <w:jc w:val="right"/>
        <w:rPr>
          <w:rFonts w:ascii="Times New Roman" w:eastAsia="Calibri" w:hAnsi="Times New Roman" w:cs="Times New Roman"/>
          <w:sz w:val="12"/>
          <w:szCs w:val="12"/>
        </w:rPr>
      </w:pPr>
      <w:r w:rsidRPr="000628B5">
        <w:rPr>
          <w:rFonts w:ascii="Times New Roman" w:eastAsia="Calibri" w:hAnsi="Times New Roman" w:cs="Times New Roman"/>
          <w:sz w:val="12"/>
          <w:szCs w:val="12"/>
        </w:rPr>
        <w:t>муниципального района Сергиевский</w:t>
      </w:r>
    </w:p>
    <w:p w:rsidR="00EC2B34" w:rsidRPr="00EC2B34" w:rsidRDefault="000628B5" w:rsidP="000628B5">
      <w:pPr>
        <w:tabs>
          <w:tab w:val="left" w:pos="284"/>
          <w:tab w:val="left" w:pos="3828"/>
        </w:tabs>
        <w:spacing w:after="0" w:line="240" w:lineRule="auto"/>
        <w:jc w:val="right"/>
        <w:rPr>
          <w:rFonts w:ascii="Times New Roman" w:eastAsia="Calibri" w:hAnsi="Times New Roman" w:cs="Times New Roman"/>
          <w:sz w:val="12"/>
          <w:szCs w:val="12"/>
        </w:rPr>
      </w:pPr>
      <w:r w:rsidRPr="000628B5">
        <w:rPr>
          <w:rFonts w:ascii="Times New Roman" w:eastAsia="Calibri" w:hAnsi="Times New Roman" w:cs="Times New Roman"/>
          <w:sz w:val="12"/>
          <w:szCs w:val="12"/>
        </w:rPr>
        <w:t xml:space="preserve">С.И. </w:t>
      </w:r>
      <w:proofErr w:type="spellStart"/>
      <w:r w:rsidRPr="000628B5">
        <w:rPr>
          <w:rFonts w:ascii="Times New Roman" w:eastAsia="Calibri" w:hAnsi="Times New Roman" w:cs="Times New Roman"/>
          <w:sz w:val="12"/>
          <w:szCs w:val="12"/>
        </w:rPr>
        <w:t>Кадерова</w:t>
      </w:r>
      <w:proofErr w:type="spellEnd"/>
    </w:p>
    <w:p w:rsidR="00EC2B34" w:rsidRPr="00EC2B34" w:rsidRDefault="00EC2B34" w:rsidP="000628B5">
      <w:pPr>
        <w:tabs>
          <w:tab w:val="left" w:pos="284"/>
          <w:tab w:val="left" w:pos="3828"/>
        </w:tabs>
        <w:spacing w:after="0" w:line="240" w:lineRule="auto"/>
        <w:jc w:val="right"/>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7C22FB" w:rsidRDefault="007C22FB" w:rsidP="003519F1">
      <w:pPr>
        <w:tabs>
          <w:tab w:val="left" w:pos="284"/>
          <w:tab w:val="left" w:pos="3828"/>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ГЛАВА</w:t>
      </w: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МУНИЦИПАЛЬНОГО РАЙОНА СЕРГИЕВСКИЙ</w:t>
      </w:r>
    </w:p>
    <w:p w:rsidR="001B224E" w:rsidRPr="001B224E" w:rsidRDefault="001B224E" w:rsidP="001B224E">
      <w:pPr>
        <w:tabs>
          <w:tab w:val="left" w:pos="284"/>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САМАРСКОЙ ОБЛАСТИ</w:t>
      </w:r>
    </w:p>
    <w:p w:rsidR="001B224E" w:rsidRPr="001B224E" w:rsidRDefault="001B224E" w:rsidP="001B224E">
      <w:pPr>
        <w:tabs>
          <w:tab w:val="left" w:pos="284"/>
        </w:tabs>
        <w:spacing w:after="0" w:line="240" w:lineRule="auto"/>
        <w:jc w:val="center"/>
        <w:rPr>
          <w:rFonts w:ascii="Times New Roman" w:eastAsia="Calibri" w:hAnsi="Times New Roman" w:cs="Times New Roman"/>
          <w:sz w:val="12"/>
          <w:szCs w:val="12"/>
        </w:rPr>
      </w:pPr>
    </w:p>
    <w:p w:rsidR="001B224E" w:rsidRPr="001B224E" w:rsidRDefault="001B224E" w:rsidP="001B224E">
      <w:pPr>
        <w:tabs>
          <w:tab w:val="left" w:pos="284"/>
        </w:tabs>
        <w:spacing w:after="0" w:line="240" w:lineRule="auto"/>
        <w:jc w:val="center"/>
        <w:rPr>
          <w:rFonts w:ascii="Times New Roman" w:eastAsia="Calibri" w:hAnsi="Times New Roman" w:cs="Times New Roman"/>
          <w:sz w:val="12"/>
          <w:szCs w:val="12"/>
        </w:rPr>
      </w:pPr>
      <w:r w:rsidRPr="001B224E">
        <w:rPr>
          <w:rFonts w:ascii="Times New Roman" w:eastAsia="Calibri" w:hAnsi="Times New Roman" w:cs="Times New Roman"/>
          <w:sz w:val="12"/>
          <w:szCs w:val="12"/>
        </w:rPr>
        <w:t>ПОСТАНОВЛЕНИЕ</w:t>
      </w:r>
    </w:p>
    <w:p w:rsidR="001B224E" w:rsidRPr="001B224E" w:rsidRDefault="001B224E" w:rsidP="001B224E">
      <w:pPr>
        <w:tabs>
          <w:tab w:val="left" w:pos="284"/>
        </w:tabs>
        <w:spacing w:after="0" w:line="240" w:lineRule="auto"/>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0</w:t>
      </w:r>
      <w:r>
        <w:rPr>
          <w:rFonts w:ascii="Times New Roman" w:eastAsia="Calibri" w:hAnsi="Times New Roman" w:cs="Times New Roman"/>
          <w:sz w:val="12"/>
          <w:szCs w:val="12"/>
        </w:rPr>
        <w:t>9</w:t>
      </w:r>
      <w:r w:rsidRPr="001B224E">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1B224E">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№03</w:t>
      </w:r>
    </w:p>
    <w:p w:rsid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 xml:space="preserve">О проведении публичных слушаний по схеме расположения земельного участка по адресу: Самарская область, </w:t>
      </w:r>
    </w:p>
    <w:p w:rsid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 xml:space="preserve">муниципальный район Сергиевский, сельское поселение Кутузовский, </w:t>
      </w:r>
      <w:proofErr w:type="spellStart"/>
      <w:r w:rsidRPr="001B224E">
        <w:rPr>
          <w:rFonts w:ascii="Times New Roman" w:eastAsia="Calibri" w:hAnsi="Times New Roman" w:cs="Times New Roman"/>
          <w:b/>
          <w:sz w:val="12"/>
          <w:szCs w:val="12"/>
        </w:rPr>
        <w:t>п</w:t>
      </w:r>
      <w:proofErr w:type="gramStart"/>
      <w:r w:rsidRPr="001B224E">
        <w:rPr>
          <w:rFonts w:ascii="Times New Roman" w:eastAsia="Calibri" w:hAnsi="Times New Roman" w:cs="Times New Roman"/>
          <w:b/>
          <w:sz w:val="12"/>
          <w:szCs w:val="12"/>
        </w:rPr>
        <w:t>.К</w:t>
      </w:r>
      <w:proofErr w:type="gramEnd"/>
      <w:r w:rsidRPr="001B224E">
        <w:rPr>
          <w:rFonts w:ascii="Times New Roman" w:eastAsia="Calibri" w:hAnsi="Times New Roman" w:cs="Times New Roman"/>
          <w:b/>
          <w:sz w:val="12"/>
          <w:szCs w:val="12"/>
        </w:rPr>
        <w:t>утузовский</w:t>
      </w:r>
      <w:proofErr w:type="spellEnd"/>
      <w:r w:rsidRPr="001B224E">
        <w:rPr>
          <w:rFonts w:ascii="Times New Roman" w:eastAsia="Calibri" w:hAnsi="Times New Roman" w:cs="Times New Roman"/>
          <w:b/>
          <w:sz w:val="12"/>
          <w:szCs w:val="12"/>
        </w:rPr>
        <w:t xml:space="preserve">, </w:t>
      </w:r>
      <w:proofErr w:type="spellStart"/>
      <w:r w:rsidRPr="001B224E">
        <w:rPr>
          <w:rFonts w:ascii="Times New Roman" w:eastAsia="Calibri" w:hAnsi="Times New Roman" w:cs="Times New Roman"/>
          <w:b/>
          <w:sz w:val="12"/>
          <w:szCs w:val="12"/>
        </w:rPr>
        <w:t>ул.Школьная</w:t>
      </w:r>
      <w:proofErr w:type="spellEnd"/>
      <w:r w:rsidRPr="001B224E">
        <w:rPr>
          <w:rFonts w:ascii="Times New Roman" w:eastAsia="Calibri" w:hAnsi="Times New Roman" w:cs="Times New Roman"/>
          <w:b/>
          <w:sz w:val="12"/>
          <w:szCs w:val="12"/>
        </w:rPr>
        <w:t xml:space="preserve">, 9, общей площадью 2279 </w:t>
      </w:r>
      <w:proofErr w:type="spellStart"/>
      <w:r w:rsidRPr="001B224E">
        <w:rPr>
          <w:rFonts w:ascii="Times New Roman" w:eastAsia="Calibri" w:hAnsi="Times New Roman" w:cs="Times New Roman"/>
          <w:b/>
          <w:sz w:val="12"/>
          <w:szCs w:val="12"/>
        </w:rPr>
        <w:t>кв.м</w:t>
      </w:r>
      <w:proofErr w:type="spellEnd"/>
      <w:r w:rsidRPr="001B224E">
        <w:rPr>
          <w:rFonts w:ascii="Times New Roman" w:eastAsia="Calibri" w:hAnsi="Times New Roman" w:cs="Times New Roman"/>
          <w:b/>
          <w:sz w:val="12"/>
          <w:szCs w:val="12"/>
        </w:rPr>
        <w:t xml:space="preserve">., </w:t>
      </w: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 xml:space="preserve">на </w:t>
      </w:r>
      <w:proofErr w:type="gramStart"/>
      <w:r w:rsidRPr="001B224E">
        <w:rPr>
          <w:rFonts w:ascii="Times New Roman" w:eastAsia="Calibri" w:hAnsi="Times New Roman" w:cs="Times New Roman"/>
          <w:b/>
          <w:sz w:val="12"/>
          <w:szCs w:val="12"/>
        </w:rPr>
        <w:t>котором</w:t>
      </w:r>
      <w:proofErr w:type="gramEnd"/>
      <w:r w:rsidRPr="001B224E">
        <w:rPr>
          <w:rFonts w:ascii="Times New Roman" w:eastAsia="Calibri" w:hAnsi="Times New Roman" w:cs="Times New Roman"/>
          <w:b/>
          <w:sz w:val="12"/>
          <w:szCs w:val="12"/>
        </w:rPr>
        <w:t xml:space="preserve"> расположен многоквартирный дом и иные входящие в состав такого дома объекты недвижимого имущества, в границах сельского поселения Кутузовский муниципального района Сергиевский Самарской области</w:t>
      </w: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224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w:t>
      </w:r>
      <w:proofErr w:type="gramEnd"/>
      <w:r w:rsidRPr="001B224E">
        <w:rPr>
          <w:rFonts w:ascii="Times New Roman" w:eastAsia="Calibri" w:hAnsi="Times New Roman" w:cs="Times New Roman"/>
          <w:sz w:val="12"/>
          <w:szCs w:val="12"/>
        </w:rPr>
        <w:t xml:space="preserve">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 июля 2023 года № 18</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b/>
          <w:sz w:val="12"/>
          <w:szCs w:val="12"/>
        </w:rPr>
        <w:t>ПОСТАНОВЛЯЮ</w:t>
      </w:r>
      <w:r w:rsidRPr="001B224E">
        <w:rPr>
          <w:rFonts w:ascii="Times New Roman" w:eastAsia="Calibri" w:hAnsi="Times New Roman" w:cs="Times New Roman"/>
          <w:sz w:val="12"/>
          <w:szCs w:val="12"/>
        </w:rPr>
        <w:t>:</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1.Провести публичные слушания по схеме расположения земельного участка по адресу: Самарская область, муниципальный район Сергиевский, сельское поселение Кутузовский, </w:t>
      </w:r>
      <w:proofErr w:type="spellStart"/>
      <w:r w:rsidRPr="001B224E">
        <w:rPr>
          <w:rFonts w:ascii="Times New Roman" w:eastAsia="Calibri" w:hAnsi="Times New Roman" w:cs="Times New Roman"/>
          <w:sz w:val="12"/>
          <w:szCs w:val="12"/>
        </w:rPr>
        <w:t>п</w:t>
      </w:r>
      <w:proofErr w:type="gramStart"/>
      <w:r w:rsidRPr="001B224E">
        <w:rPr>
          <w:rFonts w:ascii="Times New Roman" w:eastAsia="Calibri" w:hAnsi="Times New Roman" w:cs="Times New Roman"/>
          <w:sz w:val="12"/>
          <w:szCs w:val="12"/>
        </w:rPr>
        <w:t>.К</w:t>
      </w:r>
      <w:proofErr w:type="gramEnd"/>
      <w:r w:rsidRPr="001B224E">
        <w:rPr>
          <w:rFonts w:ascii="Times New Roman" w:eastAsia="Calibri" w:hAnsi="Times New Roman" w:cs="Times New Roman"/>
          <w:sz w:val="12"/>
          <w:szCs w:val="12"/>
        </w:rPr>
        <w:t>утузовский</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ул.Школьная</w:t>
      </w:r>
      <w:proofErr w:type="spellEnd"/>
      <w:r w:rsidRPr="001B224E">
        <w:rPr>
          <w:rFonts w:ascii="Times New Roman" w:eastAsia="Calibri" w:hAnsi="Times New Roman" w:cs="Times New Roman"/>
          <w:sz w:val="12"/>
          <w:szCs w:val="12"/>
        </w:rPr>
        <w:t xml:space="preserve">, 9, общей площадью 2279 </w:t>
      </w:r>
      <w:proofErr w:type="spellStart"/>
      <w:r w:rsidRPr="001B224E">
        <w:rPr>
          <w:rFonts w:ascii="Times New Roman" w:eastAsia="Calibri" w:hAnsi="Times New Roman" w:cs="Times New Roman"/>
          <w:sz w:val="12"/>
          <w:szCs w:val="12"/>
        </w:rPr>
        <w:t>кв.м</w:t>
      </w:r>
      <w:proofErr w:type="spellEnd"/>
      <w:r w:rsidRPr="001B224E">
        <w:rPr>
          <w:rFonts w:ascii="Times New Roman" w:eastAsia="Calibri" w:hAnsi="Times New Roman" w:cs="Times New Roman"/>
          <w:sz w:val="12"/>
          <w:szCs w:val="12"/>
        </w:rPr>
        <w:t>., на котором расположен многоквартирный дом и иные входящие в состав такого дома объекты недвижимого имущества, в границах сельского поселения Кутузовский муниципального района Сергиевский Самарской области(далее – схема).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lastRenderedPageBreak/>
        <w:t>Перечень информационных материалов:</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схема расположение земельного участка на кадастровом плане территории.</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2. Процедура проведения публичных слушаний состоит из следующих этапов:</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 оповещение  о начале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4) проведение собрания или собраний участников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5) подготовка и оформление протокола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 июля 2023 года № 18.</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3. Назначить срок проведения публичных слушаний по проекту - с 09 октября 2024 года по 05 ноября 2024 года.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4. Провести экспозицию проекта по адресу: 446568, сельское поселение  Кутузовский, </w:t>
      </w:r>
      <w:proofErr w:type="spellStart"/>
      <w:r w:rsidRPr="001B224E">
        <w:rPr>
          <w:rFonts w:ascii="Times New Roman" w:eastAsia="Calibri" w:hAnsi="Times New Roman" w:cs="Times New Roman"/>
          <w:sz w:val="12"/>
          <w:szCs w:val="12"/>
        </w:rPr>
        <w:t>п</w:t>
      </w:r>
      <w:proofErr w:type="gramStart"/>
      <w:r w:rsidRPr="001B224E">
        <w:rPr>
          <w:rFonts w:ascii="Times New Roman" w:eastAsia="Calibri" w:hAnsi="Times New Roman" w:cs="Times New Roman"/>
          <w:sz w:val="12"/>
          <w:szCs w:val="12"/>
        </w:rPr>
        <w:t>.К</w:t>
      </w:r>
      <w:proofErr w:type="gramEnd"/>
      <w:r w:rsidRPr="001B224E">
        <w:rPr>
          <w:rFonts w:ascii="Times New Roman" w:eastAsia="Calibri" w:hAnsi="Times New Roman" w:cs="Times New Roman"/>
          <w:sz w:val="12"/>
          <w:szCs w:val="12"/>
        </w:rPr>
        <w:t>утузовский</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ул.Центральная</w:t>
      </w:r>
      <w:proofErr w:type="spellEnd"/>
      <w:r w:rsidRPr="001B224E">
        <w:rPr>
          <w:rFonts w:ascii="Times New Roman" w:eastAsia="Calibri" w:hAnsi="Times New Roman" w:cs="Times New Roman"/>
          <w:sz w:val="12"/>
          <w:szCs w:val="12"/>
        </w:rPr>
        <w:t>, 26, с 16.10.2024 г. по 01.11.2024 г.</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Часы работы экспозиции: рабочие дни с 09.00 до 12.00 и с 13.00 до 18.00.</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5. </w:t>
      </w:r>
      <w:proofErr w:type="gramStart"/>
      <w:r w:rsidRPr="001B224E">
        <w:rPr>
          <w:rFonts w:ascii="Times New Roman" w:eastAsia="Calibri" w:hAnsi="Times New Roman" w:cs="Times New Roman"/>
          <w:sz w:val="12"/>
          <w:szCs w:val="12"/>
        </w:rPr>
        <w:t>Разместить проект</w:t>
      </w:r>
      <w:proofErr w:type="gramEnd"/>
      <w:r w:rsidRPr="001B224E">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«Сергиевский район», «поселения Сергиевского района», «сельское поселение Кутузовский» в подразделе «Официально» - 16.10.2024 года.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6. Провести собрание участников публичных слушаний по проекту –16.10.2024 года в 14.00 по адресу: 446568, сельское поселение Кутузовский, </w:t>
      </w:r>
      <w:proofErr w:type="spellStart"/>
      <w:r w:rsidRPr="001B224E">
        <w:rPr>
          <w:rFonts w:ascii="Times New Roman" w:eastAsia="Calibri" w:hAnsi="Times New Roman" w:cs="Times New Roman"/>
          <w:sz w:val="12"/>
          <w:szCs w:val="12"/>
        </w:rPr>
        <w:t>п</w:t>
      </w:r>
      <w:proofErr w:type="gramStart"/>
      <w:r w:rsidRPr="001B224E">
        <w:rPr>
          <w:rFonts w:ascii="Times New Roman" w:eastAsia="Calibri" w:hAnsi="Times New Roman" w:cs="Times New Roman"/>
          <w:sz w:val="12"/>
          <w:szCs w:val="12"/>
        </w:rPr>
        <w:t>.К</w:t>
      </w:r>
      <w:proofErr w:type="gramEnd"/>
      <w:r w:rsidRPr="001B224E">
        <w:rPr>
          <w:rFonts w:ascii="Times New Roman" w:eastAsia="Calibri" w:hAnsi="Times New Roman" w:cs="Times New Roman"/>
          <w:sz w:val="12"/>
          <w:szCs w:val="12"/>
        </w:rPr>
        <w:t>утузовский</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ул.Центральная</w:t>
      </w:r>
      <w:proofErr w:type="spellEnd"/>
      <w:r w:rsidRPr="001B224E">
        <w:rPr>
          <w:rFonts w:ascii="Times New Roman" w:eastAsia="Calibri" w:hAnsi="Times New Roman" w:cs="Times New Roman"/>
          <w:sz w:val="12"/>
          <w:szCs w:val="12"/>
        </w:rPr>
        <w:t>, 26.</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01.11.2024 года – за три дня до окончания срока проведения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8.Участниками публичных слушаний по проекту документации по планировке территории (схеме расположения земельного участка) являются:</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224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224E">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1B224E">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 Администрация). Адрес местонахождения: 446568, сельское поселение Кутузовский, </w:t>
      </w:r>
      <w:proofErr w:type="spellStart"/>
      <w:r w:rsidRPr="001B224E">
        <w:rPr>
          <w:rFonts w:ascii="Times New Roman" w:eastAsia="Calibri" w:hAnsi="Times New Roman" w:cs="Times New Roman"/>
          <w:sz w:val="12"/>
          <w:szCs w:val="12"/>
        </w:rPr>
        <w:t>п</w:t>
      </w:r>
      <w:proofErr w:type="gramStart"/>
      <w:r w:rsidRPr="001B224E">
        <w:rPr>
          <w:rFonts w:ascii="Times New Roman" w:eastAsia="Calibri" w:hAnsi="Times New Roman" w:cs="Times New Roman"/>
          <w:sz w:val="12"/>
          <w:szCs w:val="12"/>
        </w:rPr>
        <w:t>.К</w:t>
      </w:r>
      <w:proofErr w:type="gramEnd"/>
      <w:r w:rsidRPr="001B224E">
        <w:rPr>
          <w:rFonts w:ascii="Times New Roman" w:eastAsia="Calibri" w:hAnsi="Times New Roman" w:cs="Times New Roman"/>
          <w:sz w:val="12"/>
          <w:szCs w:val="12"/>
        </w:rPr>
        <w:t>утузовский</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ул.Центральная</w:t>
      </w:r>
      <w:proofErr w:type="spellEnd"/>
      <w:r w:rsidRPr="001B224E">
        <w:rPr>
          <w:rFonts w:ascii="Times New Roman" w:eastAsia="Calibri" w:hAnsi="Times New Roman" w:cs="Times New Roman"/>
          <w:sz w:val="12"/>
          <w:szCs w:val="12"/>
        </w:rPr>
        <w:t>, 26.</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Кутузовский муниципального района Сергиевский Самарской области  - Баранову Любовь Александровну.</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официальное опубликование проекта в газете «Сергиевский вестник»;</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Кутузовский муниципального района Сергиевский Самарской области (в соответствии с режимом работы Администрации  сельского поселения Кутузовский муниципального района Сергиевский Самарской области);</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224E">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сельского поселения Кутузовский муниципального района Сергиевский в информационно-телекоммуникационной сети «Интернет» - http://www.sergievsk.ru, в разделе «Сергиевский район», «поселения Сергиевского района», «сельское поселение Кутузовский» в подразделе «Официально».</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w:t>
      </w:r>
      <w:r w:rsidRPr="001B224E">
        <w:rPr>
          <w:rFonts w:ascii="Times New Roman" w:eastAsia="Calibri" w:hAnsi="Times New Roman" w:cs="Times New Roman"/>
          <w:sz w:val="12"/>
          <w:szCs w:val="12"/>
        </w:rPr>
        <w:lastRenderedPageBreak/>
        <w:t>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14. </w:t>
      </w:r>
      <w:proofErr w:type="gramStart"/>
      <w:r w:rsidRPr="001B224E">
        <w:rPr>
          <w:rFonts w:ascii="Times New Roman" w:eastAsia="Calibri" w:hAnsi="Times New Roman" w:cs="Times New Roman"/>
          <w:sz w:val="12"/>
          <w:szCs w:val="12"/>
        </w:rPr>
        <w:t>Контроль за</w:t>
      </w:r>
      <w:proofErr w:type="gramEnd"/>
      <w:r w:rsidRPr="001B224E">
        <w:rPr>
          <w:rFonts w:ascii="Times New Roman" w:eastAsia="Calibri" w:hAnsi="Times New Roman" w:cs="Times New Roman"/>
          <w:sz w:val="12"/>
          <w:szCs w:val="12"/>
        </w:rPr>
        <w:t xml:space="preserve"> выполнением настоящего Постановления оставляю за собой.   </w:t>
      </w:r>
    </w:p>
    <w:p w:rsidR="001B224E" w:rsidRDefault="001B224E" w:rsidP="001B224E">
      <w:pPr>
        <w:tabs>
          <w:tab w:val="left" w:pos="284"/>
          <w:tab w:val="left" w:pos="3828"/>
        </w:tabs>
        <w:spacing w:after="0" w:line="240" w:lineRule="auto"/>
        <w:jc w:val="right"/>
        <w:rPr>
          <w:rFonts w:ascii="Times New Roman" w:eastAsia="Calibri" w:hAnsi="Times New Roman" w:cs="Times New Roman"/>
          <w:sz w:val="12"/>
          <w:szCs w:val="12"/>
        </w:rPr>
      </w:pPr>
      <w:r w:rsidRPr="001B224E">
        <w:rPr>
          <w:rFonts w:ascii="Times New Roman" w:eastAsia="Calibri" w:hAnsi="Times New Roman" w:cs="Times New Roman"/>
          <w:sz w:val="12"/>
          <w:szCs w:val="12"/>
        </w:rPr>
        <w:t>Глава сельского поселения Кутузовский</w:t>
      </w:r>
    </w:p>
    <w:p w:rsidR="001B224E" w:rsidRPr="001B224E" w:rsidRDefault="001B224E" w:rsidP="001B224E">
      <w:pPr>
        <w:tabs>
          <w:tab w:val="left" w:pos="284"/>
          <w:tab w:val="left" w:pos="3828"/>
        </w:tabs>
        <w:spacing w:after="0" w:line="240" w:lineRule="auto"/>
        <w:jc w:val="right"/>
        <w:rPr>
          <w:rFonts w:ascii="Times New Roman" w:eastAsia="Calibri" w:hAnsi="Times New Roman" w:cs="Times New Roman"/>
          <w:sz w:val="12"/>
          <w:szCs w:val="12"/>
        </w:rPr>
      </w:pPr>
      <w:r w:rsidRPr="001B224E">
        <w:rPr>
          <w:rFonts w:ascii="Times New Roman" w:eastAsia="Calibri" w:hAnsi="Times New Roman" w:cs="Times New Roman"/>
          <w:sz w:val="12"/>
          <w:szCs w:val="12"/>
        </w:rPr>
        <w:t>муниципального района Сергиевский</w:t>
      </w:r>
    </w:p>
    <w:p w:rsidR="001B224E" w:rsidRPr="001B224E" w:rsidRDefault="001B224E" w:rsidP="001B224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B224E">
        <w:rPr>
          <w:rFonts w:ascii="Times New Roman" w:eastAsia="Calibri" w:hAnsi="Times New Roman" w:cs="Times New Roman"/>
          <w:sz w:val="12"/>
          <w:szCs w:val="12"/>
        </w:rPr>
        <w:t>А.В.Сабельникова</w:t>
      </w:r>
      <w:proofErr w:type="spellEnd"/>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ГЛАВА</w:t>
      </w: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МУНИЦИПАЛЬНОГО РАЙОНА СЕРГИЕВСКИЙ</w:t>
      </w:r>
    </w:p>
    <w:p w:rsidR="001B224E" w:rsidRPr="001B224E" w:rsidRDefault="001B224E" w:rsidP="001B224E">
      <w:pPr>
        <w:tabs>
          <w:tab w:val="left" w:pos="284"/>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САМАРСКОЙ ОБЛАСТИ</w:t>
      </w:r>
    </w:p>
    <w:p w:rsidR="001B224E" w:rsidRPr="001B224E" w:rsidRDefault="001B224E" w:rsidP="001B224E">
      <w:pPr>
        <w:tabs>
          <w:tab w:val="left" w:pos="284"/>
        </w:tabs>
        <w:spacing w:after="0" w:line="240" w:lineRule="auto"/>
        <w:jc w:val="center"/>
        <w:rPr>
          <w:rFonts w:ascii="Times New Roman" w:eastAsia="Calibri" w:hAnsi="Times New Roman" w:cs="Times New Roman"/>
          <w:sz w:val="12"/>
          <w:szCs w:val="12"/>
        </w:rPr>
      </w:pPr>
    </w:p>
    <w:p w:rsidR="001B224E" w:rsidRPr="001B224E" w:rsidRDefault="001B224E" w:rsidP="001B224E">
      <w:pPr>
        <w:tabs>
          <w:tab w:val="left" w:pos="284"/>
        </w:tabs>
        <w:spacing w:after="0" w:line="240" w:lineRule="auto"/>
        <w:jc w:val="center"/>
        <w:rPr>
          <w:rFonts w:ascii="Times New Roman" w:eastAsia="Calibri" w:hAnsi="Times New Roman" w:cs="Times New Roman"/>
          <w:sz w:val="12"/>
          <w:szCs w:val="12"/>
        </w:rPr>
      </w:pPr>
      <w:r w:rsidRPr="001B224E">
        <w:rPr>
          <w:rFonts w:ascii="Times New Roman" w:eastAsia="Calibri" w:hAnsi="Times New Roman" w:cs="Times New Roman"/>
          <w:sz w:val="12"/>
          <w:szCs w:val="12"/>
        </w:rPr>
        <w:t>ПОСТАНОВЛЕНИЕ</w:t>
      </w:r>
    </w:p>
    <w:p w:rsidR="001B224E" w:rsidRPr="001B224E" w:rsidRDefault="001B224E" w:rsidP="001B224E">
      <w:pPr>
        <w:tabs>
          <w:tab w:val="left" w:pos="284"/>
        </w:tabs>
        <w:spacing w:after="0" w:line="240" w:lineRule="auto"/>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0</w:t>
      </w:r>
      <w:r>
        <w:rPr>
          <w:rFonts w:ascii="Times New Roman" w:eastAsia="Calibri" w:hAnsi="Times New Roman" w:cs="Times New Roman"/>
          <w:sz w:val="12"/>
          <w:szCs w:val="12"/>
        </w:rPr>
        <w:t>9</w:t>
      </w:r>
      <w:r w:rsidRPr="001B224E">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1B224E">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№04</w:t>
      </w:r>
    </w:p>
    <w:p w:rsid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О проведении публичных слушаний по проекту планировки территории и проекту межевания</w:t>
      </w:r>
    </w:p>
    <w:p w:rsid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 xml:space="preserve"> территории объекта АО «</w:t>
      </w:r>
      <w:proofErr w:type="spellStart"/>
      <w:r w:rsidRPr="001B224E">
        <w:rPr>
          <w:rFonts w:ascii="Times New Roman" w:eastAsia="Calibri" w:hAnsi="Times New Roman" w:cs="Times New Roman"/>
          <w:b/>
          <w:sz w:val="12"/>
          <w:szCs w:val="12"/>
        </w:rPr>
        <w:t>Самараинвестнефть</w:t>
      </w:r>
      <w:proofErr w:type="spellEnd"/>
      <w:r w:rsidRPr="001B224E">
        <w:rPr>
          <w:rFonts w:ascii="Times New Roman" w:eastAsia="Calibri" w:hAnsi="Times New Roman" w:cs="Times New Roman"/>
          <w:b/>
          <w:sz w:val="12"/>
          <w:szCs w:val="12"/>
        </w:rPr>
        <w:t>»: «Обустройство Орловского месторождения нефти. Скважина № 21»</w:t>
      </w: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 xml:space="preserve"> в границах сельского поселения Черновка муниципального района Сергиевский Самарской области</w:t>
      </w: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224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w:t>
      </w:r>
      <w:proofErr w:type="gramEnd"/>
      <w:r w:rsidRPr="001B224E">
        <w:rPr>
          <w:rFonts w:ascii="Times New Roman" w:eastAsia="Calibri" w:hAnsi="Times New Roman" w:cs="Times New Roman"/>
          <w:sz w:val="12"/>
          <w:szCs w:val="12"/>
        </w:rPr>
        <w:t xml:space="preserve">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12 июля 2023 года № 19</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b/>
          <w:sz w:val="12"/>
          <w:szCs w:val="12"/>
        </w:rPr>
        <w:t>ПОСТАНОВЛЯЮ</w:t>
      </w:r>
      <w:r w:rsidRPr="001B224E">
        <w:rPr>
          <w:rFonts w:ascii="Times New Roman" w:eastAsia="Calibri" w:hAnsi="Times New Roman" w:cs="Times New Roman"/>
          <w:sz w:val="12"/>
          <w:szCs w:val="12"/>
        </w:rPr>
        <w:t>:</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 Провести публичные слушания по проекту документации по планировке территории - проект планировки территории и проект межевания территории объекта АО «</w:t>
      </w:r>
      <w:proofErr w:type="spellStart"/>
      <w:r w:rsidRPr="001B224E">
        <w:rPr>
          <w:rFonts w:ascii="Times New Roman" w:eastAsia="Calibri" w:hAnsi="Times New Roman" w:cs="Times New Roman"/>
          <w:sz w:val="12"/>
          <w:szCs w:val="12"/>
        </w:rPr>
        <w:t>Самараинвестнефть</w:t>
      </w:r>
      <w:proofErr w:type="spellEnd"/>
      <w:r w:rsidRPr="001B224E">
        <w:rPr>
          <w:rFonts w:ascii="Times New Roman" w:eastAsia="Calibri" w:hAnsi="Times New Roman" w:cs="Times New Roman"/>
          <w:sz w:val="12"/>
          <w:szCs w:val="12"/>
        </w:rPr>
        <w:t>»: «Обустройство Орловского месторождения нефти. Скважина № 21» в границах сельского поселения Черновка муниципального района Сергиевский Самарской области (далее – проект).</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Перечень информационных материалов:</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проект межевания территории;</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материалы по обоснованию проекта межевания территории;</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проект планировки территории;</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материалы по обоснованию проекта планировки территории.</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2. Процедура проведения публичных слушаний состоит из следующих этапов:</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 оповещение  о начале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4) проведение собрания или собраний участников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5) подготовка и оформление протокола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12 июля 2023 года № 19.</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3. Назначить срок проведения публичных слушаний по проекту - с 09 октября  2024 года по 05 ноября 2024 года.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4. Провести экспозицию проекта по адресу: 446543, Самарская область, муниципальный район Сергиевский, </w:t>
      </w:r>
      <w:proofErr w:type="spellStart"/>
      <w:r w:rsidRPr="001B224E">
        <w:rPr>
          <w:rFonts w:ascii="Times New Roman" w:eastAsia="Calibri" w:hAnsi="Times New Roman" w:cs="Times New Roman"/>
          <w:sz w:val="12"/>
          <w:szCs w:val="12"/>
        </w:rPr>
        <w:t>с</w:t>
      </w:r>
      <w:proofErr w:type="gramStart"/>
      <w:r w:rsidRPr="001B224E">
        <w:rPr>
          <w:rFonts w:ascii="Times New Roman" w:eastAsia="Calibri" w:hAnsi="Times New Roman" w:cs="Times New Roman"/>
          <w:sz w:val="12"/>
          <w:szCs w:val="12"/>
        </w:rPr>
        <w:t>.Ч</w:t>
      </w:r>
      <w:proofErr w:type="gramEnd"/>
      <w:r w:rsidRPr="001B224E">
        <w:rPr>
          <w:rFonts w:ascii="Times New Roman" w:eastAsia="Calibri" w:hAnsi="Times New Roman" w:cs="Times New Roman"/>
          <w:sz w:val="12"/>
          <w:szCs w:val="12"/>
        </w:rPr>
        <w:t>ерновка</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ул.Новостроевская</w:t>
      </w:r>
      <w:proofErr w:type="spellEnd"/>
      <w:r w:rsidRPr="001B224E">
        <w:rPr>
          <w:rFonts w:ascii="Times New Roman" w:eastAsia="Calibri" w:hAnsi="Times New Roman" w:cs="Times New Roman"/>
          <w:sz w:val="12"/>
          <w:szCs w:val="12"/>
        </w:rPr>
        <w:t>, 10, с 16.10.2024 г. по 01.11.2024 г.</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Часы работы экспозиции: рабочие дни с 09.00 до 12.00 и с 13.00 до 18.00.</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5. </w:t>
      </w:r>
      <w:proofErr w:type="gramStart"/>
      <w:r w:rsidRPr="001B224E">
        <w:rPr>
          <w:rFonts w:ascii="Times New Roman" w:eastAsia="Calibri" w:hAnsi="Times New Roman" w:cs="Times New Roman"/>
          <w:sz w:val="12"/>
          <w:szCs w:val="12"/>
        </w:rPr>
        <w:t>Разместить проект</w:t>
      </w:r>
      <w:proofErr w:type="gramEnd"/>
      <w:r w:rsidRPr="001B224E">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«Градостроительство», «сельское поселение Черновка» в подразделе «Проекты планировки и межевания территории» - 16.10.2024 года.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6. Провести собрание участников публичных слушаний по проекту – 16.10.2024 года в 14.00 по адресу: 446543, Самарская область, муниципальный район Сергиевский, </w:t>
      </w:r>
      <w:proofErr w:type="spellStart"/>
      <w:r w:rsidRPr="001B224E">
        <w:rPr>
          <w:rFonts w:ascii="Times New Roman" w:eastAsia="Calibri" w:hAnsi="Times New Roman" w:cs="Times New Roman"/>
          <w:sz w:val="12"/>
          <w:szCs w:val="12"/>
        </w:rPr>
        <w:t>с</w:t>
      </w:r>
      <w:proofErr w:type="gramStart"/>
      <w:r w:rsidRPr="001B224E">
        <w:rPr>
          <w:rFonts w:ascii="Times New Roman" w:eastAsia="Calibri" w:hAnsi="Times New Roman" w:cs="Times New Roman"/>
          <w:sz w:val="12"/>
          <w:szCs w:val="12"/>
        </w:rPr>
        <w:t>.Ч</w:t>
      </w:r>
      <w:proofErr w:type="gramEnd"/>
      <w:r w:rsidRPr="001B224E">
        <w:rPr>
          <w:rFonts w:ascii="Times New Roman" w:eastAsia="Calibri" w:hAnsi="Times New Roman" w:cs="Times New Roman"/>
          <w:sz w:val="12"/>
          <w:szCs w:val="12"/>
        </w:rPr>
        <w:t>ерновка</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ул.Новостроевская</w:t>
      </w:r>
      <w:proofErr w:type="spellEnd"/>
      <w:r w:rsidRPr="001B224E">
        <w:rPr>
          <w:rFonts w:ascii="Times New Roman" w:eastAsia="Calibri" w:hAnsi="Times New Roman" w:cs="Times New Roman"/>
          <w:sz w:val="12"/>
          <w:szCs w:val="12"/>
        </w:rPr>
        <w:t>, 10.</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01.11.2024 года – за три дня до окончания срока проведения публичных слушаний.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224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224E">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1B224E">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 Администрация). Адрес местонахождения: 446543, Самарская область, муниципальный район Сергиевский, </w:t>
      </w:r>
      <w:proofErr w:type="spellStart"/>
      <w:r w:rsidRPr="001B224E">
        <w:rPr>
          <w:rFonts w:ascii="Times New Roman" w:eastAsia="Calibri" w:hAnsi="Times New Roman" w:cs="Times New Roman"/>
          <w:sz w:val="12"/>
          <w:szCs w:val="12"/>
        </w:rPr>
        <w:t>с</w:t>
      </w:r>
      <w:proofErr w:type="gramStart"/>
      <w:r w:rsidRPr="001B224E">
        <w:rPr>
          <w:rFonts w:ascii="Times New Roman" w:eastAsia="Calibri" w:hAnsi="Times New Roman" w:cs="Times New Roman"/>
          <w:sz w:val="12"/>
          <w:szCs w:val="12"/>
        </w:rPr>
        <w:t>.Ч</w:t>
      </w:r>
      <w:proofErr w:type="gramEnd"/>
      <w:r w:rsidRPr="001B224E">
        <w:rPr>
          <w:rFonts w:ascii="Times New Roman" w:eastAsia="Calibri" w:hAnsi="Times New Roman" w:cs="Times New Roman"/>
          <w:sz w:val="12"/>
          <w:szCs w:val="12"/>
        </w:rPr>
        <w:t>ерновка</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ул.Новостроевская</w:t>
      </w:r>
      <w:proofErr w:type="spellEnd"/>
      <w:r w:rsidRPr="001B224E">
        <w:rPr>
          <w:rFonts w:ascii="Times New Roman" w:eastAsia="Calibri" w:hAnsi="Times New Roman" w:cs="Times New Roman"/>
          <w:sz w:val="12"/>
          <w:szCs w:val="12"/>
        </w:rPr>
        <w:t>, 10.</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Черновка муниципального района Сергиевский Самарской области – </w:t>
      </w:r>
      <w:proofErr w:type="spellStart"/>
      <w:r w:rsidRPr="001B224E">
        <w:rPr>
          <w:rFonts w:ascii="Times New Roman" w:eastAsia="Calibri" w:hAnsi="Times New Roman" w:cs="Times New Roman"/>
          <w:sz w:val="12"/>
          <w:szCs w:val="12"/>
        </w:rPr>
        <w:t>Простова</w:t>
      </w:r>
      <w:proofErr w:type="spellEnd"/>
      <w:r w:rsidRPr="001B224E">
        <w:rPr>
          <w:rFonts w:ascii="Times New Roman" w:eastAsia="Calibri" w:hAnsi="Times New Roman" w:cs="Times New Roman"/>
          <w:sz w:val="12"/>
          <w:szCs w:val="12"/>
        </w:rPr>
        <w:t xml:space="preserve"> Маргарита </w:t>
      </w:r>
      <w:proofErr w:type="spellStart"/>
      <w:r w:rsidRPr="001B224E">
        <w:rPr>
          <w:rFonts w:ascii="Times New Roman" w:eastAsia="Calibri" w:hAnsi="Times New Roman" w:cs="Times New Roman"/>
          <w:sz w:val="12"/>
          <w:szCs w:val="12"/>
        </w:rPr>
        <w:t>Рафаэльевна</w:t>
      </w:r>
      <w:proofErr w:type="spellEnd"/>
      <w:r w:rsidRPr="001B224E">
        <w:rPr>
          <w:rFonts w:ascii="Times New Roman" w:eastAsia="Calibri" w:hAnsi="Times New Roman" w:cs="Times New Roman"/>
          <w:sz w:val="12"/>
          <w:szCs w:val="12"/>
        </w:rPr>
        <w:t>.</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официальное опубликование проекта в газете «Сергиевский вестник»;</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Черновка муниципального района Сергиевский Самарской области (в соответствии с режимом работы Администрации  сельского поселения Черновка муниципального района Сергиевский Самарской области);</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224E">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сельское поселения Черновка муниципального района Сергиевский в информационно-телекоммуникационной сети «Интернет» - http://www.sergievsk.ru, в разделе «Градостроительство» муниципального  района Сергиевский, подразделе «Проекты планировки и межевания территории».</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1B224E" w:rsidRPr="001B224E" w:rsidRDefault="001B224E" w:rsidP="001B224E">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14. </w:t>
      </w:r>
      <w:proofErr w:type="gramStart"/>
      <w:r w:rsidRPr="001B224E">
        <w:rPr>
          <w:rFonts w:ascii="Times New Roman" w:eastAsia="Calibri" w:hAnsi="Times New Roman" w:cs="Times New Roman"/>
          <w:sz w:val="12"/>
          <w:szCs w:val="12"/>
        </w:rPr>
        <w:t>Контроль за</w:t>
      </w:r>
      <w:proofErr w:type="gramEnd"/>
      <w:r w:rsidRPr="001B224E">
        <w:rPr>
          <w:rFonts w:ascii="Times New Roman" w:eastAsia="Calibri" w:hAnsi="Times New Roman" w:cs="Times New Roman"/>
          <w:sz w:val="12"/>
          <w:szCs w:val="12"/>
        </w:rPr>
        <w:t xml:space="preserve"> выполнением настоящего Постановления оставляю за собой.</w:t>
      </w:r>
    </w:p>
    <w:p w:rsidR="001B224E" w:rsidRDefault="001B224E" w:rsidP="001B224E">
      <w:pPr>
        <w:tabs>
          <w:tab w:val="left" w:pos="284"/>
          <w:tab w:val="left" w:pos="3828"/>
        </w:tabs>
        <w:spacing w:after="0" w:line="240" w:lineRule="auto"/>
        <w:jc w:val="right"/>
        <w:rPr>
          <w:rFonts w:ascii="Times New Roman" w:eastAsia="Calibri" w:hAnsi="Times New Roman" w:cs="Times New Roman"/>
          <w:sz w:val="12"/>
          <w:szCs w:val="12"/>
        </w:rPr>
      </w:pPr>
      <w:r w:rsidRPr="001B224E">
        <w:rPr>
          <w:rFonts w:ascii="Times New Roman" w:eastAsia="Calibri" w:hAnsi="Times New Roman" w:cs="Times New Roman"/>
          <w:sz w:val="12"/>
          <w:szCs w:val="12"/>
        </w:rPr>
        <w:t>Глава сельского поселения Черновка</w:t>
      </w:r>
    </w:p>
    <w:p w:rsidR="001B224E" w:rsidRPr="001B224E" w:rsidRDefault="001B224E" w:rsidP="001B224E">
      <w:pPr>
        <w:tabs>
          <w:tab w:val="left" w:pos="284"/>
          <w:tab w:val="left" w:pos="3828"/>
        </w:tabs>
        <w:spacing w:after="0" w:line="240" w:lineRule="auto"/>
        <w:jc w:val="right"/>
        <w:rPr>
          <w:rFonts w:ascii="Times New Roman" w:eastAsia="Calibri" w:hAnsi="Times New Roman" w:cs="Times New Roman"/>
          <w:sz w:val="12"/>
          <w:szCs w:val="12"/>
        </w:rPr>
      </w:pPr>
      <w:r w:rsidRPr="001B224E">
        <w:rPr>
          <w:rFonts w:ascii="Times New Roman" w:eastAsia="Calibri" w:hAnsi="Times New Roman" w:cs="Times New Roman"/>
          <w:sz w:val="12"/>
          <w:szCs w:val="12"/>
        </w:rPr>
        <w:t>муниципального района Сергиевский</w:t>
      </w:r>
    </w:p>
    <w:p w:rsidR="001B224E" w:rsidRPr="001B224E" w:rsidRDefault="001B224E" w:rsidP="001B224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B224E">
        <w:rPr>
          <w:rFonts w:ascii="Times New Roman" w:eastAsia="Calibri" w:hAnsi="Times New Roman" w:cs="Times New Roman"/>
          <w:sz w:val="12"/>
          <w:szCs w:val="12"/>
        </w:rPr>
        <w:t>С.А.Белов</w:t>
      </w:r>
      <w:proofErr w:type="spellEnd"/>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АДМИНИСТРАЦИЯ</w:t>
      </w:r>
    </w:p>
    <w:p w:rsidR="001B224E" w:rsidRPr="001B224E" w:rsidRDefault="001B224E" w:rsidP="001B224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1B224E">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1B224E" w:rsidRPr="001B224E" w:rsidRDefault="001B224E" w:rsidP="001B224E">
      <w:pPr>
        <w:tabs>
          <w:tab w:val="left" w:pos="284"/>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МУНИЦИПАЛЬНОГО РАЙОНА СЕРГИЕВСКИЙ</w:t>
      </w:r>
    </w:p>
    <w:p w:rsidR="001B224E" w:rsidRPr="001B224E" w:rsidRDefault="001B224E" w:rsidP="001B224E">
      <w:pPr>
        <w:tabs>
          <w:tab w:val="left" w:pos="284"/>
        </w:tabs>
        <w:spacing w:after="0" w:line="240" w:lineRule="auto"/>
        <w:jc w:val="center"/>
        <w:rPr>
          <w:rFonts w:ascii="Times New Roman" w:eastAsia="Calibri" w:hAnsi="Times New Roman" w:cs="Times New Roman"/>
          <w:b/>
          <w:sz w:val="12"/>
          <w:szCs w:val="12"/>
        </w:rPr>
      </w:pPr>
      <w:r w:rsidRPr="001B224E">
        <w:rPr>
          <w:rFonts w:ascii="Times New Roman" w:eastAsia="Calibri" w:hAnsi="Times New Roman" w:cs="Times New Roman"/>
          <w:b/>
          <w:sz w:val="12"/>
          <w:szCs w:val="12"/>
        </w:rPr>
        <w:t>САМАРСКОЙ ОБЛАСТИ</w:t>
      </w:r>
    </w:p>
    <w:p w:rsidR="001B224E" w:rsidRPr="001B224E" w:rsidRDefault="001B224E" w:rsidP="001B224E">
      <w:pPr>
        <w:tabs>
          <w:tab w:val="left" w:pos="284"/>
        </w:tabs>
        <w:spacing w:after="0" w:line="240" w:lineRule="auto"/>
        <w:jc w:val="center"/>
        <w:rPr>
          <w:rFonts w:ascii="Times New Roman" w:eastAsia="Calibri" w:hAnsi="Times New Roman" w:cs="Times New Roman"/>
          <w:sz w:val="12"/>
          <w:szCs w:val="12"/>
        </w:rPr>
      </w:pPr>
    </w:p>
    <w:p w:rsidR="001B224E" w:rsidRPr="001B224E" w:rsidRDefault="001B224E" w:rsidP="001B224E">
      <w:pPr>
        <w:tabs>
          <w:tab w:val="left" w:pos="284"/>
        </w:tabs>
        <w:spacing w:after="0" w:line="240" w:lineRule="auto"/>
        <w:jc w:val="center"/>
        <w:rPr>
          <w:rFonts w:ascii="Times New Roman" w:eastAsia="Calibri" w:hAnsi="Times New Roman" w:cs="Times New Roman"/>
          <w:sz w:val="12"/>
          <w:szCs w:val="12"/>
        </w:rPr>
      </w:pPr>
      <w:r w:rsidRPr="001B224E">
        <w:rPr>
          <w:rFonts w:ascii="Times New Roman" w:eastAsia="Calibri" w:hAnsi="Times New Roman" w:cs="Times New Roman"/>
          <w:sz w:val="12"/>
          <w:szCs w:val="12"/>
        </w:rPr>
        <w:t>ПОСТАНОВЛЕНИЕ</w:t>
      </w:r>
    </w:p>
    <w:p w:rsidR="001B224E" w:rsidRPr="001B224E" w:rsidRDefault="001B224E" w:rsidP="001B22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1B224E">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1B224E">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№149</w:t>
      </w:r>
    </w:p>
    <w:p w:rsidR="007C22FB" w:rsidRDefault="001B224E" w:rsidP="007C22FB">
      <w:pPr>
        <w:tabs>
          <w:tab w:val="left" w:pos="284"/>
          <w:tab w:val="left" w:pos="3828"/>
        </w:tabs>
        <w:spacing w:after="0" w:line="240" w:lineRule="auto"/>
        <w:jc w:val="center"/>
        <w:rPr>
          <w:rFonts w:ascii="Times New Roman" w:eastAsia="Calibri" w:hAnsi="Times New Roman" w:cs="Times New Roman"/>
          <w:b/>
          <w:sz w:val="12"/>
          <w:szCs w:val="12"/>
        </w:rPr>
      </w:pPr>
      <w:r w:rsidRPr="007C22FB">
        <w:rPr>
          <w:rFonts w:ascii="Times New Roman" w:eastAsia="Calibri" w:hAnsi="Times New Roman" w:cs="Times New Roman"/>
          <w:b/>
          <w:sz w:val="12"/>
          <w:szCs w:val="12"/>
        </w:rPr>
        <w:t>О предоставлении разрешения на отклонение от предельных параметров разрешенного строительства, реконструкции</w:t>
      </w:r>
    </w:p>
    <w:p w:rsidR="001B224E" w:rsidRPr="007C22FB" w:rsidRDefault="001B224E" w:rsidP="007C22FB">
      <w:pPr>
        <w:tabs>
          <w:tab w:val="left" w:pos="284"/>
          <w:tab w:val="left" w:pos="3828"/>
        </w:tabs>
        <w:spacing w:after="0" w:line="240" w:lineRule="auto"/>
        <w:jc w:val="center"/>
        <w:rPr>
          <w:rFonts w:ascii="Times New Roman" w:eastAsia="Calibri" w:hAnsi="Times New Roman" w:cs="Times New Roman"/>
          <w:b/>
          <w:sz w:val="12"/>
          <w:szCs w:val="12"/>
        </w:rPr>
      </w:pPr>
      <w:r w:rsidRPr="007C22FB">
        <w:rPr>
          <w:rFonts w:ascii="Times New Roman" w:eastAsia="Calibri" w:hAnsi="Times New Roman" w:cs="Times New Roman"/>
          <w:b/>
          <w:sz w:val="12"/>
          <w:szCs w:val="12"/>
        </w:rPr>
        <w:t xml:space="preserve"> объектов капитального строительства для земельного участка</w:t>
      </w:r>
      <w:r w:rsidR="007C22FB" w:rsidRPr="007C22FB">
        <w:rPr>
          <w:rFonts w:ascii="Times New Roman" w:eastAsia="Calibri" w:hAnsi="Times New Roman" w:cs="Times New Roman"/>
          <w:b/>
          <w:sz w:val="12"/>
          <w:szCs w:val="12"/>
        </w:rPr>
        <w:t xml:space="preserve"> </w:t>
      </w:r>
      <w:r w:rsidRPr="007C22FB">
        <w:rPr>
          <w:rFonts w:ascii="Times New Roman" w:eastAsia="Calibri" w:hAnsi="Times New Roman" w:cs="Times New Roman"/>
          <w:b/>
          <w:sz w:val="12"/>
          <w:szCs w:val="12"/>
        </w:rPr>
        <w:t xml:space="preserve"> с кадастро</w:t>
      </w:r>
      <w:r w:rsidR="007C22FB" w:rsidRPr="007C22FB">
        <w:rPr>
          <w:rFonts w:ascii="Times New Roman" w:eastAsia="Calibri" w:hAnsi="Times New Roman" w:cs="Times New Roman"/>
          <w:b/>
          <w:sz w:val="12"/>
          <w:szCs w:val="12"/>
        </w:rPr>
        <w:t xml:space="preserve">вым номером 63:31:1102022:345, </w:t>
      </w:r>
      <w:r w:rsidRPr="007C22FB">
        <w:rPr>
          <w:rFonts w:ascii="Times New Roman" w:eastAsia="Calibri" w:hAnsi="Times New Roman" w:cs="Times New Roman"/>
          <w:b/>
          <w:sz w:val="12"/>
          <w:szCs w:val="12"/>
        </w:rPr>
        <w:t xml:space="preserve">расположенного по адресу: Российская Федерация, Самарская область, муниципальный район Сергиевский, </w:t>
      </w:r>
      <w:proofErr w:type="spellStart"/>
      <w:r w:rsidRPr="007C22FB">
        <w:rPr>
          <w:rFonts w:ascii="Times New Roman" w:eastAsia="Calibri" w:hAnsi="Times New Roman" w:cs="Times New Roman"/>
          <w:b/>
          <w:sz w:val="12"/>
          <w:szCs w:val="12"/>
        </w:rPr>
        <w:t>пгт</w:t>
      </w:r>
      <w:proofErr w:type="gramStart"/>
      <w:r w:rsidRPr="007C22FB">
        <w:rPr>
          <w:rFonts w:ascii="Times New Roman" w:eastAsia="Calibri" w:hAnsi="Times New Roman" w:cs="Times New Roman"/>
          <w:b/>
          <w:sz w:val="12"/>
          <w:szCs w:val="12"/>
        </w:rPr>
        <w:t>.С</w:t>
      </w:r>
      <w:proofErr w:type="gramEnd"/>
      <w:r w:rsidRPr="007C22FB">
        <w:rPr>
          <w:rFonts w:ascii="Times New Roman" w:eastAsia="Calibri" w:hAnsi="Times New Roman" w:cs="Times New Roman"/>
          <w:b/>
          <w:sz w:val="12"/>
          <w:szCs w:val="12"/>
        </w:rPr>
        <w:t>уходол</w:t>
      </w:r>
      <w:proofErr w:type="spellEnd"/>
      <w:r w:rsidRPr="007C22FB">
        <w:rPr>
          <w:rFonts w:ascii="Times New Roman" w:eastAsia="Calibri" w:hAnsi="Times New Roman" w:cs="Times New Roman"/>
          <w:b/>
          <w:sz w:val="12"/>
          <w:szCs w:val="12"/>
        </w:rPr>
        <w:t xml:space="preserve">, </w:t>
      </w:r>
      <w:proofErr w:type="spellStart"/>
      <w:r w:rsidRPr="007C22FB">
        <w:rPr>
          <w:rFonts w:ascii="Times New Roman" w:eastAsia="Calibri" w:hAnsi="Times New Roman" w:cs="Times New Roman"/>
          <w:b/>
          <w:sz w:val="12"/>
          <w:szCs w:val="12"/>
        </w:rPr>
        <w:t>ул.Школьная</w:t>
      </w:r>
      <w:proofErr w:type="spellEnd"/>
      <w:r w:rsidRPr="007C22FB">
        <w:rPr>
          <w:rFonts w:ascii="Times New Roman" w:eastAsia="Calibri" w:hAnsi="Times New Roman" w:cs="Times New Roman"/>
          <w:b/>
          <w:sz w:val="12"/>
          <w:szCs w:val="12"/>
        </w:rPr>
        <w:t>, д.19</w:t>
      </w:r>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p>
    <w:p w:rsidR="001B224E" w:rsidRPr="001B224E" w:rsidRDefault="001B224E"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Рассмотрев заявление ИП Коваленко Виталия Александровича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1B224E" w:rsidRPr="001B224E" w:rsidRDefault="001B224E"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7C22FB">
        <w:rPr>
          <w:rFonts w:ascii="Times New Roman" w:eastAsia="Calibri" w:hAnsi="Times New Roman" w:cs="Times New Roman"/>
          <w:b/>
          <w:sz w:val="12"/>
          <w:szCs w:val="12"/>
        </w:rPr>
        <w:t>ПОСТАНОВЛЯЕТ</w:t>
      </w:r>
      <w:r w:rsidRPr="001B224E">
        <w:rPr>
          <w:rFonts w:ascii="Times New Roman" w:eastAsia="Calibri" w:hAnsi="Times New Roman" w:cs="Times New Roman"/>
          <w:sz w:val="12"/>
          <w:szCs w:val="12"/>
        </w:rPr>
        <w:t>:</w:t>
      </w:r>
    </w:p>
    <w:p w:rsidR="001B224E" w:rsidRPr="001B224E" w:rsidRDefault="001B224E"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1.</w:t>
      </w:r>
      <w:r w:rsidR="007C22FB">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63:31:1102022:345,  расположенного по адресу: Российская Федерация, Самарская область, муниципальный район Сергиевский, </w:t>
      </w:r>
      <w:proofErr w:type="spellStart"/>
      <w:r w:rsidRPr="001B224E">
        <w:rPr>
          <w:rFonts w:ascii="Times New Roman" w:eastAsia="Calibri" w:hAnsi="Times New Roman" w:cs="Times New Roman"/>
          <w:sz w:val="12"/>
          <w:szCs w:val="12"/>
        </w:rPr>
        <w:t>пгт</w:t>
      </w:r>
      <w:proofErr w:type="gramStart"/>
      <w:r w:rsidRPr="001B224E">
        <w:rPr>
          <w:rFonts w:ascii="Times New Roman" w:eastAsia="Calibri" w:hAnsi="Times New Roman" w:cs="Times New Roman"/>
          <w:sz w:val="12"/>
          <w:szCs w:val="12"/>
        </w:rPr>
        <w:t>.С</w:t>
      </w:r>
      <w:proofErr w:type="gramEnd"/>
      <w:r w:rsidRPr="001B224E">
        <w:rPr>
          <w:rFonts w:ascii="Times New Roman" w:eastAsia="Calibri" w:hAnsi="Times New Roman" w:cs="Times New Roman"/>
          <w:sz w:val="12"/>
          <w:szCs w:val="12"/>
        </w:rPr>
        <w:t>уходол</w:t>
      </w:r>
      <w:proofErr w:type="spellEnd"/>
      <w:r w:rsidRPr="001B224E">
        <w:rPr>
          <w:rFonts w:ascii="Times New Roman" w:eastAsia="Calibri" w:hAnsi="Times New Roman" w:cs="Times New Roman"/>
          <w:sz w:val="12"/>
          <w:szCs w:val="12"/>
        </w:rPr>
        <w:t xml:space="preserve">, </w:t>
      </w:r>
      <w:proofErr w:type="spellStart"/>
      <w:r w:rsidRPr="001B224E">
        <w:rPr>
          <w:rFonts w:ascii="Times New Roman" w:eastAsia="Calibri" w:hAnsi="Times New Roman" w:cs="Times New Roman"/>
          <w:sz w:val="12"/>
          <w:szCs w:val="12"/>
        </w:rPr>
        <w:t>ул.Школьная</w:t>
      </w:r>
      <w:proofErr w:type="spellEnd"/>
      <w:r w:rsidRPr="001B224E">
        <w:rPr>
          <w:rFonts w:ascii="Times New Roman" w:eastAsia="Calibri" w:hAnsi="Times New Roman" w:cs="Times New Roman"/>
          <w:sz w:val="12"/>
          <w:szCs w:val="12"/>
        </w:rPr>
        <w:t>, д.19, с установлением следующих значений параметров:</w:t>
      </w:r>
    </w:p>
    <w:p w:rsidR="001B224E" w:rsidRPr="001B224E" w:rsidRDefault="001B224E"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 увеличение максимальной площади встроенных и пристроенных помещений нежилого назначения в жилых зданиях (за исключением объектов образования и здравоохранения) со 150 </w:t>
      </w:r>
      <w:proofErr w:type="spellStart"/>
      <w:r w:rsidRPr="001B224E">
        <w:rPr>
          <w:rFonts w:ascii="Times New Roman" w:eastAsia="Calibri" w:hAnsi="Times New Roman" w:cs="Times New Roman"/>
          <w:sz w:val="12"/>
          <w:szCs w:val="12"/>
        </w:rPr>
        <w:t>кв</w:t>
      </w:r>
      <w:proofErr w:type="gramStart"/>
      <w:r w:rsidRPr="001B224E">
        <w:rPr>
          <w:rFonts w:ascii="Times New Roman" w:eastAsia="Calibri" w:hAnsi="Times New Roman" w:cs="Times New Roman"/>
          <w:sz w:val="12"/>
          <w:szCs w:val="12"/>
        </w:rPr>
        <w:t>.м</w:t>
      </w:r>
      <w:proofErr w:type="spellEnd"/>
      <w:proofErr w:type="gramEnd"/>
      <w:r w:rsidRPr="001B224E">
        <w:rPr>
          <w:rFonts w:ascii="Times New Roman" w:eastAsia="Calibri" w:hAnsi="Times New Roman" w:cs="Times New Roman"/>
          <w:sz w:val="12"/>
          <w:szCs w:val="12"/>
        </w:rPr>
        <w:t xml:space="preserve"> до 800 </w:t>
      </w:r>
      <w:proofErr w:type="spellStart"/>
      <w:r w:rsidRPr="001B224E">
        <w:rPr>
          <w:rFonts w:ascii="Times New Roman" w:eastAsia="Calibri" w:hAnsi="Times New Roman" w:cs="Times New Roman"/>
          <w:sz w:val="12"/>
          <w:szCs w:val="12"/>
        </w:rPr>
        <w:t>кв.м</w:t>
      </w:r>
      <w:proofErr w:type="spellEnd"/>
      <w:r w:rsidRPr="001B224E">
        <w:rPr>
          <w:rFonts w:ascii="Times New Roman" w:eastAsia="Calibri" w:hAnsi="Times New Roman" w:cs="Times New Roman"/>
          <w:sz w:val="12"/>
          <w:szCs w:val="12"/>
        </w:rPr>
        <w:t>.</w:t>
      </w:r>
    </w:p>
    <w:p w:rsidR="001B224E" w:rsidRPr="001B224E" w:rsidRDefault="001B224E"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2.</w:t>
      </w:r>
      <w:r w:rsidR="007C22FB">
        <w:rPr>
          <w:rFonts w:ascii="Times New Roman" w:eastAsia="Calibri" w:hAnsi="Times New Roman" w:cs="Times New Roman"/>
          <w:sz w:val="12"/>
          <w:szCs w:val="12"/>
        </w:rPr>
        <w:t xml:space="preserve"> </w:t>
      </w:r>
      <w:r w:rsidRPr="001B224E">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1B224E" w:rsidRPr="001B224E" w:rsidRDefault="001B224E"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1B224E" w:rsidRPr="001B224E" w:rsidRDefault="001B224E"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1B224E" w:rsidRPr="001B224E" w:rsidRDefault="001B224E"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1B224E">
        <w:rPr>
          <w:rFonts w:ascii="Times New Roman" w:eastAsia="Calibri" w:hAnsi="Times New Roman" w:cs="Times New Roman"/>
          <w:sz w:val="12"/>
          <w:szCs w:val="12"/>
        </w:rPr>
        <w:t xml:space="preserve">5. </w:t>
      </w:r>
      <w:proofErr w:type="gramStart"/>
      <w:r w:rsidRPr="001B224E">
        <w:rPr>
          <w:rFonts w:ascii="Times New Roman" w:eastAsia="Calibri" w:hAnsi="Times New Roman" w:cs="Times New Roman"/>
          <w:sz w:val="12"/>
          <w:szCs w:val="12"/>
        </w:rPr>
        <w:t>Контроль за</w:t>
      </w:r>
      <w:proofErr w:type="gramEnd"/>
      <w:r w:rsidRPr="001B224E">
        <w:rPr>
          <w:rFonts w:ascii="Times New Roman" w:eastAsia="Calibri" w:hAnsi="Times New Roman" w:cs="Times New Roman"/>
          <w:sz w:val="12"/>
          <w:szCs w:val="12"/>
        </w:rPr>
        <w:t xml:space="preserve"> выполнением настоящего Постановления оставляю за собой.</w:t>
      </w:r>
    </w:p>
    <w:p w:rsidR="001B224E" w:rsidRPr="001B224E" w:rsidRDefault="001B224E" w:rsidP="007C22FB">
      <w:pPr>
        <w:tabs>
          <w:tab w:val="left" w:pos="284"/>
          <w:tab w:val="left" w:pos="3828"/>
        </w:tabs>
        <w:spacing w:after="0" w:line="240" w:lineRule="auto"/>
        <w:jc w:val="right"/>
        <w:rPr>
          <w:rFonts w:ascii="Times New Roman" w:eastAsia="Calibri" w:hAnsi="Times New Roman" w:cs="Times New Roman"/>
          <w:sz w:val="12"/>
          <w:szCs w:val="12"/>
        </w:rPr>
      </w:pPr>
      <w:r w:rsidRPr="001B224E">
        <w:rPr>
          <w:rFonts w:ascii="Times New Roman" w:eastAsia="Calibri" w:hAnsi="Times New Roman" w:cs="Times New Roman"/>
          <w:sz w:val="12"/>
          <w:szCs w:val="12"/>
        </w:rPr>
        <w:t>Глава городского поселения Суходол</w:t>
      </w:r>
    </w:p>
    <w:p w:rsidR="007C22FB" w:rsidRDefault="001B224E" w:rsidP="007C22FB">
      <w:pPr>
        <w:tabs>
          <w:tab w:val="left" w:pos="284"/>
          <w:tab w:val="left" w:pos="3828"/>
        </w:tabs>
        <w:spacing w:after="0" w:line="240" w:lineRule="auto"/>
        <w:jc w:val="right"/>
        <w:rPr>
          <w:rFonts w:ascii="Times New Roman" w:eastAsia="Calibri" w:hAnsi="Times New Roman" w:cs="Times New Roman"/>
          <w:sz w:val="12"/>
          <w:szCs w:val="12"/>
        </w:rPr>
      </w:pPr>
      <w:r w:rsidRPr="001B224E">
        <w:rPr>
          <w:rFonts w:ascii="Times New Roman" w:eastAsia="Calibri" w:hAnsi="Times New Roman" w:cs="Times New Roman"/>
          <w:sz w:val="12"/>
          <w:szCs w:val="12"/>
        </w:rPr>
        <w:t>муниципального района Сергиевский</w:t>
      </w:r>
    </w:p>
    <w:p w:rsidR="001B224E" w:rsidRPr="001B224E" w:rsidRDefault="001B224E" w:rsidP="007C22F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B224E">
        <w:rPr>
          <w:rFonts w:ascii="Times New Roman" w:eastAsia="Calibri" w:hAnsi="Times New Roman" w:cs="Times New Roman"/>
          <w:sz w:val="12"/>
          <w:szCs w:val="12"/>
        </w:rPr>
        <w:t>И.О</w:t>
      </w:r>
      <w:proofErr w:type="gramStart"/>
      <w:r w:rsidRPr="001B224E">
        <w:rPr>
          <w:rFonts w:ascii="Times New Roman" w:eastAsia="Calibri" w:hAnsi="Times New Roman" w:cs="Times New Roman"/>
          <w:sz w:val="12"/>
          <w:szCs w:val="12"/>
        </w:rPr>
        <w:t>,Б</w:t>
      </w:r>
      <w:proofErr w:type="gramEnd"/>
      <w:r w:rsidRPr="001B224E">
        <w:rPr>
          <w:rFonts w:ascii="Times New Roman" w:eastAsia="Calibri" w:hAnsi="Times New Roman" w:cs="Times New Roman"/>
          <w:sz w:val="12"/>
          <w:szCs w:val="12"/>
        </w:rPr>
        <w:t>еседин</w:t>
      </w:r>
      <w:proofErr w:type="spellEnd"/>
    </w:p>
    <w:p w:rsidR="001B224E" w:rsidRPr="001B224E" w:rsidRDefault="001B224E" w:rsidP="001B224E">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7C22FB" w:rsidRPr="007C22FB" w:rsidRDefault="007C22FB" w:rsidP="007C22FB">
      <w:pPr>
        <w:tabs>
          <w:tab w:val="left" w:pos="284"/>
          <w:tab w:val="left" w:pos="3828"/>
        </w:tabs>
        <w:spacing w:after="0" w:line="240" w:lineRule="auto"/>
        <w:jc w:val="center"/>
        <w:rPr>
          <w:rFonts w:ascii="Times New Roman" w:eastAsia="Calibri" w:hAnsi="Times New Roman" w:cs="Times New Roman"/>
          <w:b/>
          <w:sz w:val="12"/>
          <w:szCs w:val="12"/>
        </w:rPr>
      </w:pPr>
      <w:r w:rsidRPr="007C22FB">
        <w:rPr>
          <w:rFonts w:ascii="Times New Roman" w:eastAsia="Calibri" w:hAnsi="Times New Roman" w:cs="Times New Roman"/>
          <w:b/>
          <w:sz w:val="12"/>
          <w:szCs w:val="12"/>
        </w:rPr>
        <w:lastRenderedPageBreak/>
        <w:t>АДМИНИСТРАЦИЯ</w:t>
      </w:r>
    </w:p>
    <w:p w:rsidR="007C22FB" w:rsidRPr="007C22FB" w:rsidRDefault="007C22FB" w:rsidP="007C22FB">
      <w:pPr>
        <w:tabs>
          <w:tab w:val="left" w:pos="284"/>
          <w:tab w:val="left" w:pos="3828"/>
        </w:tabs>
        <w:spacing w:after="0" w:line="240" w:lineRule="auto"/>
        <w:jc w:val="center"/>
        <w:rPr>
          <w:rFonts w:ascii="Times New Roman" w:eastAsia="Calibri" w:hAnsi="Times New Roman" w:cs="Times New Roman"/>
          <w:b/>
          <w:sz w:val="12"/>
          <w:szCs w:val="12"/>
        </w:rPr>
      </w:pPr>
      <w:r w:rsidRPr="007C22F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7C22FB" w:rsidRPr="007C22FB" w:rsidRDefault="007C22FB" w:rsidP="007C22FB">
      <w:pPr>
        <w:tabs>
          <w:tab w:val="left" w:pos="284"/>
        </w:tabs>
        <w:spacing w:after="0" w:line="240" w:lineRule="auto"/>
        <w:jc w:val="center"/>
        <w:rPr>
          <w:rFonts w:ascii="Times New Roman" w:eastAsia="Calibri" w:hAnsi="Times New Roman" w:cs="Times New Roman"/>
          <w:b/>
          <w:sz w:val="12"/>
          <w:szCs w:val="12"/>
        </w:rPr>
      </w:pPr>
      <w:r w:rsidRPr="007C22FB">
        <w:rPr>
          <w:rFonts w:ascii="Times New Roman" w:eastAsia="Calibri" w:hAnsi="Times New Roman" w:cs="Times New Roman"/>
          <w:b/>
          <w:sz w:val="12"/>
          <w:szCs w:val="12"/>
        </w:rPr>
        <w:t>МУНИЦИПАЛЬНОГО РАЙОНА СЕРГИЕВСКИЙ</w:t>
      </w:r>
    </w:p>
    <w:p w:rsidR="007C22FB" w:rsidRPr="007C22FB" w:rsidRDefault="007C22FB" w:rsidP="007C22FB">
      <w:pPr>
        <w:tabs>
          <w:tab w:val="left" w:pos="284"/>
        </w:tabs>
        <w:spacing w:after="0" w:line="240" w:lineRule="auto"/>
        <w:jc w:val="center"/>
        <w:rPr>
          <w:rFonts w:ascii="Times New Roman" w:eastAsia="Calibri" w:hAnsi="Times New Roman" w:cs="Times New Roman"/>
          <w:b/>
          <w:sz w:val="12"/>
          <w:szCs w:val="12"/>
        </w:rPr>
      </w:pPr>
      <w:r w:rsidRPr="007C22FB">
        <w:rPr>
          <w:rFonts w:ascii="Times New Roman" w:eastAsia="Calibri" w:hAnsi="Times New Roman" w:cs="Times New Roman"/>
          <w:b/>
          <w:sz w:val="12"/>
          <w:szCs w:val="12"/>
        </w:rPr>
        <w:t>САМАРСКОЙ ОБЛАСТИ</w:t>
      </w:r>
    </w:p>
    <w:p w:rsidR="007C22FB" w:rsidRPr="007C22FB" w:rsidRDefault="007C22FB" w:rsidP="007C22FB">
      <w:pPr>
        <w:tabs>
          <w:tab w:val="left" w:pos="284"/>
        </w:tabs>
        <w:spacing w:after="0" w:line="240" w:lineRule="auto"/>
        <w:jc w:val="center"/>
        <w:rPr>
          <w:rFonts w:ascii="Times New Roman" w:eastAsia="Calibri" w:hAnsi="Times New Roman" w:cs="Times New Roman"/>
          <w:sz w:val="12"/>
          <w:szCs w:val="12"/>
        </w:rPr>
      </w:pPr>
    </w:p>
    <w:p w:rsidR="007C22FB" w:rsidRPr="007C22FB" w:rsidRDefault="007C22FB" w:rsidP="007C22FB">
      <w:pPr>
        <w:tabs>
          <w:tab w:val="left" w:pos="284"/>
        </w:tabs>
        <w:spacing w:after="0" w:line="240" w:lineRule="auto"/>
        <w:jc w:val="center"/>
        <w:rPr>
          <w:rFonts w:ascii="Times New Roman" w:eastAsia="Calibri" w:hAnsi="Times New Roman" w:cs="Times New Roman"/>
          <w:sz w:val="12"/>
          <w:szCs w:val="12"/>
        </w:rPr>
      </w:pPr>
      <w:r w:rsidRPr="007C22FB">
        <w:rPr>
          <w:rFonts w:ascii="Times New Roman" w:eastAsia="Calibri" w:hAnsi="Times New Roman" w:cs="Times New Roman"/>
          <w:sz w:val="12"/>
          <w:szCs w:val="12"/>
        </w:rPr>
        <w:t>ПОСТАНОВЛЕНИЕ</w:t>
      </w:r>
    </w:p>
    <w:p w:rsidR="007C22FB" w:rsidRPr="007C22FB" w:rsidRDefault="007C22FB" w:rsidP="007C22FB">
      <w:pPr>
        <w:tabs>
          <w:tab w:val="left" w:pos="284"/>
        </w:tabs>
        <w:spacing w:after="0" w:line="240" w:lineRule="auto"/>
        <w:jc w:val="both"/>
        <w:rPr>
          <w:rFonts w:ascii="Times New Roman" w:eastAsia="Calibri" w:hAnsi="Times New Roman" w:cs="Times New Roman"/>
          <w:sz w:val="12"/>
          <w:szCs w:val="12"/>
        </w:rPr>
      </w:pPr>
      <w:r w:rsidRPr="007C22FB">
        <w:rPr>
          <w:rFonts w:ascii="Times New Roman" w:eastAsia="Calibri" w:hAnsi="Times New Roman" w:cs="Times New Roman"/>
          <w:sz w:val="12"/>
          <w:szCs w:val="12"/>
        </w:rPr>
        <w:t>0</w:t>
      </w:r>
      <w:r>
        <w:rPr>
          <w:rFonts w:ascii="Times New Roman" w:eastAsia="Calibri" w:hAnsi="Times New Roman" w:cs="Times New Roman"/>
          <w:sz w:val="12"/>
          <w:szCs w:val="12"/>
        </w:rPr>
        <w:t>9</w:t>
      </w:r>
      <w:r w:rsidRPr="007C22FB">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7C22FB">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Pr="007C22F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№38</w:t>
      </w:r>
    </w:p>
    <w:p w:rsidR="007C22FB" w:rsidRDefault="007C22FB" w:rsidP="007C22FB">
      <w:pPr>
        <w:tabs>
          <w:tab w:val="left" w:pos="284"/>
          <w:tab w:val="left" w:pos="3828"/>
        </w:tabs>
        <w:spacing w:after="0" w:line="240" w:lineRule="auto"/>
        <w:jc w:val="center"/>
        <w:rPr>
          <w:rFonts w:ascii="Times New Roman" w:eastAsia="Calibri" w:hAnsi="Times New Roman" w:cs="Times New Roman"/>
          <w:b/>
          <w:sz w:val="12"/>
          <w:szCs w:val="12"/>
        </w:rPr>
      </w:pPr>
      <w:r w:rsidRPr="007C22FB">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w:t>
      </w:r>
      <w:proofErr w:type="gramStart"/>
      <w:r w:rsidRPr="007C22FB">
        <w:rPr>
          <w:rFonts w:ascii="Times New Roman" w:eastAsia="Calibri" w:hAnsi="Times New Roman" w:cs="Times New Roman"/>
          <w:b/>
          <w:sz w:val="12"/>
          <w:szCs w:val="12"/>
        </w:rPr>
        <w:t>а ООО</w:t>
      </w:r>
      <w:proofErr w:type="gramEnd"/>
      <w:r w:rsidRPr="007C22FB">
        <w:rPr>
          <w:rFonts w:ascii="Times New Roman" w:eastAsia="Calibri" w:hAnsi="Times New Roman" w:cs="Times New Roman"/>
          <w:b/>
          <w:sz w:val="12"/>
          <w:szCs w:val="12"/>
        </w:rPr>
        <w:t xml:space="preserve"> «РИТЭК»: </w:t>
      </w:r>
    </w:p>
    <w:p w:rsidR="007C22FB" w:rsidRPr="007C22FB" w:rsidRDefault="007C22FB" w:rsidP="007C22FB">
      <w:pPr>
        <w:tabs>
          <w:tab w:val="left" w:pos="284"/>
          <w:tab w:val="left" w:pos="3828"/>
        </w:tabs>
        <w:spacing w:after="0" w:line="240" w:lineRule="auto"/>
        <w:jc w:val="center"/>
        <w:rPr>
          <w:rFonts w:ascii="Times New Roman" w:eastAsia="Calibri" w:hAnsi="Times New Roman" w:cs="Times New Roman"/>
          <w:b/>
          <w:sz w:val="12"/>
          <w:szCs w:val="12"/>
        </w:rPr>
      </w:pPr>
      <w:r w:rsidRPr="007C22FB">
        <w:rPr>
          <w:rFonts w:ascii="Times New Roman" w:eastAsia="Calibri" w:hAnsi="Times New Roman" w:cs="Times New Roman"/>
          <w:b/>
          <w:sz w:val="12"/>
          <w:szCs w:val="12"/>
        </w:rPr>
        <w:t>«Обустройство многозабойной скважины (МЗС) № 1 Шиловского месторождения»  в границах сельского поселения Липовка муниципального района Сергиевский Самарской области</w:t>
      </w:r>
    </w:p>
    <w:p w:rsidR="007C22FB" w:rsidRPr="007C22FB" w:rsidRDefault="007C22FB" w:rsidP="007C22FB">
      <w:pPr>
        <w:tabs>
          <w:tab w:val="left" w:pos="284"/>
          <w:tab w:val="left" w:pos="3828"/>
        </w:tabs>
        <w:spacing w:after="0" w:line="240" w:lineRule="auto"/>
        <w:jc w:val="both"/>
        <w:rPr>
          <w:rFonts w:ascii="Times New Roman" w:eastAsia="Calibri" w:hAnsi="Times New Roman" w:cs="Times New Roman"/>
          <w:sz w:val="12"/>
          <w:szCs w:val="12"/>
        </w:rPr>
      </w:pPr>
    </w:p>
    <w:p w:rsidR="007C22FB" w:rsidRPr="007C22FB" w:rsidRDefault="007C22FB" w:rsidP="007C22F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C22FB">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Липовка муниципального района Сергиевский Самарской области от 27.09.2024 г.; Заключение о результатах публичных слушаний по проекту планировки территории и проекту межевания территории от 01.10.2024 г., руководствуясь Федеральным законом от 06.10.2003 г. № 131-ФЗ</w:t>
      </w:r>
      <w:proofErr w:type="gramEnd"/>
      <w:r w:rsidRPr="007C22FB">
        <w:rPr>
          <w:rFonts w:ascii="Times New Roman" w:eastAsia="Calibri" w:hAnsi="Times New Roman" w:cs="Times New Roman"/>
          <w:sz w:val="12"/>
          <w:szCs w:val="12"/>
        </w:rPr>
        <w:t xml:space="preserve"> «Об общих принципах организации местного самоуправлении в РФ», Администрация сельского поселения Липовка муниципального района Сергиевский Самарской области</w:t>
      </w:r>
    </w:p>
    <w:p w:rsidR="007C22FB" w:rsidRPr="007C22FB" w:rsidRDefault="007C22FB"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7C22FB">
        <w:rPr>
          <w:rFonts w:ascii="Times New Roman" w:eastAsia="Calibri" w:hAnsi="Times New Roman" w:cs="Times New Roman"/>
          <w:b/>
          <w:sz w:val="12"/>
          <w:szCs w:val="12"/>
        </w:rPr>
        <w:t>ПОСТАНОВЛЯЕТ</w:t>
      </w:r>
      <w:r w:rsidRPr="007C22FB">
        <w:rPr>
          <w:rFonts w:ascii="Times New Roman" w:eastAsia="Calibri" w:hAnsi="Times New Roman" w:cs="Times New Roman"/>
          <w:sz w:val="12"/>
          <w:szCs w:val="12"/>
        </w:rPr>
        <w:t>:</w:t>
      </w:r>
    </w:p>
    <w:p w:rsidR="007C22FB" w:rsidRPr="007C22FB" w:rsidRDefault="007C22FB"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7C22FB">
        <w:rPr>
          <w:rFonts w:ascii="Times New Roman" w:eastAsia="Calibri" w:hAnsi="Times New Roman" w:cs="Times New Roman"/>
          <w:sz w:val="12"/>
          <w:szCs w:val="12"/>
        </w:rPr>
        <w:t>1. Утвердить проект планировки территории и проект межевания территории объект</w:t>
      </w:r>
      <w:proofErr w:type="gramStart"/>
      <w:r w:rsidRPr="007C22FB">
        <w:rPr>
          <w:rFonts w:ascii="Times New Roman" w:eastAsia="Calibri" w:hAnsi="Times New Roman" w:cs="Times New Roman"/>
          <w:sz w:val="12"/>
          <w:szCs w:val="12"/>
        </w:rPr>
        <w:t>а ООО</w:t>
      </w:r>
      <w:proofErr w:type="gramEnd"/>
      <w:r w:rsidRPr="007C22FB">
        <w:rPr>
          <w:rFonts w:ascii="Times New Roman" w:eastAsia="Calibri" w:hAnsi="Times New Roman" w:cs="Times New Roman"/>
          <w:sz w:val="12"/>
          <w:szCs w:val="12"/>
        </w:rPr>
        <w:t xml:space="preserve"> «РИТЭК»: «Обустройство многозабойной скважины (МЗС) № 1 Шиловского месторождения» в границах сельского поселения Липовка муниципального района Сергиевский Самарской области.</w:t>
      </w:r>
    </w:p>
    <w:p w:rsidR="007C22FB" w:rsidRPr="007C22FB" w:rsidRDefault="007C22FB"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7C22FB">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7C22FB" w:rsidRPr="007C22FB" w:rsidRDefault="007C22FB"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7C22F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C22FB" w:rsidRPr="007C22FB" w:rsidRDefault="007C22FB" w:rsidP="007C22FB">
      <w:pPr>
        <w:tabs>
          <w:tab w:val="left" w:pos="284"/>
          <w:tab w:val="left" w:pos="3828"/>
        </w:tabs>
        <w:spacing w:after="0" w:line="240" w:lineRule="auto"/>
        <w:ind w:firstLine="284"/>
        <w:jc w:val="both"/>
        <w:rPr>
          <w:rFonts w:ascii="Times New Roman" w:eastAsia="Calibri" w:hAnsi="Times New Roman" w:cs="Times New Roman"/>
          <w:sz w:val="12"/>
          <w:szCs w:val="12"/>
        </w:rPr>
      </w:pPr>
      <w:r w:rsidRPr="007C22FB">
        <w:rPr>
          <w:rFonts w:ascii="Times New Roman" w:eastAsia="Calibri" w:hAnsi="Times New Roman" w:cs="Times New Roman"/>
          <w:sz w:val="12"/>
          <w:szCs w:val="12"/>
        </w:rPr>
        <w:t xml:space="preserve">4. </w:t>
      </w:r>
      <w:proofErr w:type="gramStart"/>
      <w:r w:rsidRPr="007C22FB">
        <w:rPr>
          <w:rFonts w:ascii="Times New Roman" w:eastAsia="Calibri" w:hAnsi="Times New Roman" w:cs="Times New Roman"/>
          <w:sz w:val="12"/>
          <w:szCs w:val="12"/>
        </w:rPr>
        <w:t>Контроль за</w:t>
      </w:r>
      <w:proofErr w:type="gramEnd"/>
      <w:r w:rsidRPr="007C22FB">
        <w:rPr>
          <w:rFonts w:ascii="Times New Roman" w:eastAsia="Calibri" w:hAnsi="Times New Roman" w:cs="Times New Roman"/>
          <w:sz w:val="12"/>
          <w:szCs w:val="12"/>
        </w:rPr>
        <w:t xml:space="preserve"> выполнением настоящего Постановления оставляю за собой.</w:t>
      </w:r>
    </w:p>
    <w:p w:rsidR="007C22FB" w:rsidRPr="007C22FB" w:rsidRDefault="007C22FB" w:rsidP="007C22FB">
      <w:pPr>
        <w:tabs>
          <w:tab w:val="left" w:pos="284"/>
          <w:tab w:val="left" w:pos="3828"/>
        </w:tabs>
        <w:spacing w:after="0" w:line="240" w:lineRule="auto"/>
        <w:jc w:val="right"/>
        <w:rPr>
          <w:rFonts w:ascii="Times New Roman" w:eastAsia="Calibri" w:hAnsi="Times New Roman" w:cs="Times New Roman"/>
          <w:sz w:val="12"/>
          <w:szCs w:val="12"/>
        </w:rPr>
      </w:pPr>
      <w:r w:rsidRPr="007C22FB">
        <w:rPr>
          <w:rFonts w:ascii="Times New Roman" w:eastAsia="Calibri" w:hAnsi="Times New Roman" w:cs="Times New Roman"/>
          <w:sz w:val="12"/>
          <w:szCs w:val="12"/>
        </w:rPr>
        <w:t>Глава сельского поселения Липовка</w:t>
      </w:r>
    </w:p>
    <w:p w:rsidR="007C22FB" w:rsidRDefault="007C22FB" w:rsidP="007C22FB">
      <w:pPr>
        <w:tabs>
          <w:tab w:val="left" w:pos="284"/>
          <w:tab w:val="left" w:pos="3828"/>
        </w:tabs>
        <w:spacing w:after="0" w:line="240" w:lineRule="auto"/>
        <w:jc w:val="right"/>
        <w:rPr>
          <w:rFonts w:ascii="Times New Roman" w:eastAsia="Calibri" w:hAnsi="Times New Roman" w:cs="Times New Roman"/>
          <w:sz w:val="12"/>
          <w:szCs w:val="12"/>
        </w:rPr>
      </w:pPr>
      <w:r w:rsidRPr="007C22FB">
        <w:rPr>
          <w:rFonts w:ascii="Times New Roman" w:eastAsia="Calibri" w:hAnsi="Times New Roman" w:cs="Times New Roman"/>
          <w:sz w:val="12"/>
          <w:szCs w:val="12"/>
        </w:rPr>
        <w:t>муниципального района Сергиевский</w:t>
      </w:r>
    </w:p>
    <w:p w:rsidR="00DA5EFC" w:rsidRDefault="007C22FB" w:rsidP="007C22FB">
      <w:pPr>
        <w:tabs>
          <w:tab w:val="left" w:pos="284"/>
          <w:tab w:val="left" w:pos="3828"/>
        </w:tabs>
        <w:spacing w:after="0" w:line="240" w:lineRule="auto"/>
        <w:jc w:val="right"/>
        <w:rPr>
          <w:rFonts w:ascii="Times New Roman" w:eastAsia="Calibri" w:hAnsi="Times New Roman" w:cs="Times New Roman"/>
          <w:sz w:val="12"/>
          <w:szCs w:val="12"/>
        </w:rPr>
      </w:pPr>
      <w:r w:rsidRPr="007C22FB">
        <w:rPr>
          <w:rFonts w:ascii="Times New Roman" w:eastAsia="Calibri" w:hAnsi="Times New Roman" w:cs="Times New Roman"/>
          <w:sz w:val="12"/>
          <w:szCs w:val="12"/>
        </w:rPr>
        <w:t>С.И. Вершинин</w:t>
      </w:r>
    </w:p>
    <w:p w:rsidR="00DA5EFC" w:rsidRDefault="007C22FB" w:rsidP="007C22F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810576" cy="3403159"/>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1428" cy="3410836"/>
                    </a:xfrm>
                    <a:prstGeom prst="rect">
                      <a:avLst/>
                    </a:prstGeom>
                    <a:noFill/>
                    <a:ln>
                      <a:noFill/>
                    </a:ln>
                  </pic:spPr>
                </pic:pic>
              </a:graphicData>
            </a:graphic>
          </wp:inline>
        </w:drawing>
      </w:r>
    </w:p>
    <w:p w:rsidR="00DA5EFC" w:rsidRDefault="007C22FB" w:rsidP="007C22F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57734" cy="3275937"/>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2135" cy="3286066"/>
                    </a:xfrm>
                    <a:prstGeom prst="rect">
                      <a:avLst/>
                    </a:prstGeom>
                    <a:noFill/>
                    <a:ln>
                      <a:noFill/>
                    </a:ln>
                  </pic:spPr>
                </pic:pic>
              </a:graphicData>
            </a:graphic>
          </wp:inline>
        </w:drawing>
      </w:r>
    </w:p>
    <w:p w:rsidR="00DA5EFC" w:rsidRDefault="007C22F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95854" cy="3195021"/>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126" cy="3195906"/>
                    </a:xfrm>
                    <a:prstGeom prst="rect">
                      <a:avLst/>
                    </a:prstGeom>
                    <a:noFill/>
                    <a:ln>
                      <a:noFill/>
                    </a:ln>
                  </pic:spPr>
                </pic:pic>
              </a:graphicData>
            </a:graphic>
          </wp:inline>
        </w:drawing>
      </w: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67415" cy="3290339"/>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389" cy="3290320"/>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59464" cy="3292316"/>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9438" cy="3292297"/>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59464" cy="3292316"/>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9438" cy="3292297"/>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08389" cy="3196719"/>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2989" cy="3199981"/>
                    </a:xfrm>
                    <a:prstGeom prst="rect">
                      <a:avLst/>
                    </a:prstGeom>
                    <a:noFill/>
                    <a:ln>
                      <a:noFill/>
                    </a:ln>
                  </pic:spPr>
                </pic:pic>
              </a:graphicData>
            </a:graphic>
          </wp:inline>
        </w:drawing>
      </w: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07172" cy="3253108"/>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7145" cy="3253090"/>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47664"/>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347664"/>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99221" cy="3305115"/>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194" cy="3305096"/>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03805" cy="3200549"/>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5081" cy="3201436"/>
                    </a:xfrm>
                    <a:prstGeom prst="rect">
                      <a:avLst/>
                    </a:prstGeom>
                    <a:noFill/>
                    <a:ln>
                      <a:noFill/>
                    </a:ln>
                  </pic:spPr>
                </pic:pic>
              </a:graphicData>
            </a:graphic>
          </wp:inline>
        </w:drawing>
      </w: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75367" cy="3242692"/>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933" cy="3243778"/>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20649"/>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08850"/>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59464" cy="3235604"/>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9438" cy="3235586"/>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59464" cy="3243186"/>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9438" cy="3243168"/>
                    </a:xfrm>
                    <a:prstGeom prst="rect">
                      <a:avLst/>
                    </a:prstGeom>
                    <a:noFill/>
                    <a:ln>
                      <a:noFill/>
                    </a:ln>
                  </pic:spPr>
                </pic:pic>
              </a:graphicData>
            </a:graphic>
          </wp:inline>
        </w:drawing>
      </w:r>
    </w:p>
    <w:p w:rsidR="00DA5EFC" w:rsidRDefault="00912F2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59464"/>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359464"/>
                    </a:xfrm>
                    <a:prstGeom prst="rect">
                      <a:avLst/>
                    </a:prstGeom>
                    <a:noFill/>
                    <a:ln>
                      <a:noFill/>
                    </a:ln>
                  </pic:spPr>
                </pic:pic>
              </a:graphicData>
            </a:graphic>
          </wp:inline>
        </w:drawing>
      </w: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23075" cy="3287462"/>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3048" cy="3287443"/>
                    </a:xfrm>
                    <a:prstGeom prst="rect">
                      <a:avLst/>
                    </a:prstGeom>
                    <a:noFill/>
                    <a:ln>
                      <a:noFill/>
                    </a:ln>
                  </pic:spPr>
                </pic:pic>
              </a:graphicData>
            </a:graphic>
          </wp:inline>
        </w:drawing>
      </w: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01087"/>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01087"/>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08850"/>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16612"/>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77798"/>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277798"/>
                    </a:xfrm>
                    <a:prstGeom prst="rect">
                      <a:avLst/>
                    </a:prstGeom>
                    <a:noFill/>
                    <a:ln>
                      <a:noFill/>
                    </a:ln>
                  </pic:spPr>
                </pic:pic>
              </a:graphicData>
            </a:graphic>
          </wp:inline>
        </w:drawing>
      </w: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35610" cy="3245289"/>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6101" cy="3245633"/>
                    </a:xfrm>
                    <a:prstGeom prst="rect">
                      <a:avLst/>
                    </a:prstGeom>
                    <a:noFill/>
                    <a:ln>
                      <a:noFill/>
                    </a:ln>
                  </pic:spPr>
                </pic:pic>
              </a:graphicData>
            </a:graphic>
          </wp:inline>
        </w:drawing>
      </w: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20649"/>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DA5EFC" w:rsidRDefault="00B64B72" w:rsidP="00B64B7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18414" cy="3193313"/>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0378" cy="3196141"/>
                    </a:xfrm>
                    <a:prstGeom prst="rect">
                      <a:avLst/>
                    </a:prstGeom>
                    <a:noFill/>
                    <a:ln>
                      <a:noFill/>
                    </a:ln>
                  </pic:spPr>
                </pic:pic>
              </a:graphicData>
            </a:graphic>
          </wp:inline>
        </w:drawing>
      </w: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65999"/>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755" cy="3265999"/>
                    </a:xfrm>
                    <a:prstGeom prst="rect">
                      <a:avLst/>
                    </a:prstGeom>
                    <a:noFill/>
                    <a:ln>
                      <a:noFill/>
                    </a:ln>
                  </pic:spPr>
                </pic:pic>
              </a:graphicData>
            </a:graphic>
          </wp:inline>
        </w:drawing>
      </w: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B64B7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42710"/>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DA5EFC"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38984"/>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238984"/>
                    </a:xfrm>
                    <a:prstGeom prst="rect">
                      <a:avLst/>
                    </a:prstGeom>
                    <a:noFill/>
                    <a:ln>
                      <a:noFill/>
                    </a:ln>
                  </pic:spPr>
                </pic:pic>
              </a:graphicData>
            </a:graphic>
          </wp:inline>
        </w:drawing>
      </w: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DA5EFC"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19421"/>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DA5EFC" w:rsidRDefault="00E208C6" w:rsidP="00E208C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16787" cy="3260035"/>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9927" cy="3264653"/>
                    </a:xfrm>
                    <a:prstGeom prst="rect">
                      <a:avLst/>
                    </a:prstGeom>
                    <a:noFill/>
                    <a:ln>
                      <a:noFill/>
                    </a:ln>
                  </pic:spPr>
                </pic:pic>
              </a:graphicData>
            </a:graphic>
          </wp:inline>
        </w:drawing>
      </w:r>
    </w:p>
    <w:p w:rsidR="00DA5EFC" w:rsidRDefault="00DA5EFC"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27659" cy="3262313"/>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8088" cy="3262615"/>
                    </a:xfrm>
                    <a:prstGeom prst="rect">
                      <a:avLst/>
                    </a:prstGeom>
                    <a:noFill/>
                    <a:ln>
                      <a:noFill/>
                    </a:ln>
                  </pic:spPr>
                </pic:pic>
              </a:graphicData>
            </a:graphic>
          </wp:inline>
        </w:drawing>
      </w: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94331" cy="3328563"/>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9121" cy="3331959"/>
                    </a:xfrm>
                    <a:prstGeom prst="rect">
                      <a:avLst/>
                    </a:prstGeom>
                    <a:noFill/>
                    <a:ln>
                      <a:noFill/>
                    </a:ln>
                  </pic:spPr>
                </pic:pic>
              </a:graphicData>
            </a:graphic>
          </wp:inline>
        </w:drawing>
      </w: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19708" cy="3264225"/>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82" cy="3264207"/>
                    </a:xfrm>
                    <a:prstGeom prst="rect">
                      <a:avLst/>
                    </a:prstGeom>
                    <a:noFill/>
                    <a:ln>
                      <a:noFill/>
                    </a:ln>
                  </pic:spPr>
                </pic:pic>
              </a:graphicData>
            </a:graphic>
          </wp:inline>
        </w:drawing>
      </w: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35610" cy="3267918"/>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5584" cy="3267900"/>
                    </a:xfrm>
                    <a:prstGeom prst="rect">
                      <a:avLst/>
                    </a:prstGeom>
                    <a:noFill/>
                    <a:ln>
                      <a:noFill/>
                    </a:ln>
                  </pic:spPr>
                </pic:pic>
              </a:graphicData>
            </a:graphic>
          </wp:inline>
        </w:drawing>
      </w: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75367" cy="3280730"/>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5597" cy="3280892"/>
                    </a:xfrm>
                    <a:prstGeom prst="rect">
                      <a:avLst/>
                    </a:prstGeom>
                    <a:noFill/>
                    <a:ln>
                      <a:noFill/>
                    </a:ln>
                  </pic:spPr>
                </pic:pic>
              </a:graphicData>
            </a:graphic>
          </wp:inline>
        </w:drawing>
      </w: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01087"/>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E208C6"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22213" cy="3262384"/>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7470" cy="3266094"/>
                    </a:xfrm>
                    <a:prstGeom prst="rect">
                      <a:avLst/>
                    </a:prstGeom>
                    <a:noFill/>
                    <a:ln>
                      <a:noFill/>
                    </a:ln>
                  </pic:spPr>
                </pic:pic>
              </a:graphicData>
            </a:graphic>
          </wp:inline>
        </w:drawing>
      </w:r>
    </w:p>
    <w:p w:rsidR="00E208C6"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70035"/>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E208C6"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19708" cy="3268134"/>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4690" cy="3271659"/>
                    </a:xfrm>
                    <a:prstGeom prst="rect">
                      <a:avLst/>
                    </a:prstGeom>
                    <a:noFill/>
                    <a:ln>
                      <a:noFill/>
                    </a:ln>
                  </pic:spPr>
                </pic:pic>
              </a:graphicData>
            </a:graphic>
          </wp:inline>
        </w:drawing>
      </w:r>
    </w:p>
    <w:p w:rsidR="00E208C6"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77798"/>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0755" cy="3277798"/>
                    </a:xfrm>
                    <a:prstGeom prst="rect">
                      <a:avLst/>
                    </a:prstGeom>
                    <a:noFill/>
                    <a:ln>
                      <a:noFill/>
                    </a:ln>
                  </pic:spPr>
                </pic:pic>
              </a:graphicData>
            </a:graphic>
          </wp:inline>
        </w:drawing>
      </w: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E208C6" w:rsidRDefault="00E208C6"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F85E4B" w:rsidRDefault="00F85E4B"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C24BAA">
              <w:rPr>
                <w:rFonts w:ascii="Times New Roman" w:eastAsia="Calibri" w:hAnsi="Times New Roman" w:cs="Times New Roman"/>
                <w:sz w:val="12"/>
                <w:szCs w:val="12"/>
              </w:rPr>
              <w:t>0</w:t>
            </w:r>
            <w:r w:rsidR="0069302A">
              <w:rPr>
                <w:rFonts w:ascii="Times New Roman" w:eastAsia="Calibri" w:hAnsi="Times New Roman" w:cs="Times New Roman"/>
                <w:sz w:val="12"/>
                <w:szCs w:val="12"/>
              </w:rPr>
              <w:t>9</w:t>
            </w:r>
            <w:r w:rsidR="00D8420A">
              <w:rPr>
                <w:rFonts w:ascii="Times New Roman" w:eastAsia="Calibri" w:hAnsi="Times New Roman" w:cs="Times New Roman"/>
                <w:sz w:val="12"/>
                <w:szCs w:val="12"/>
              </w:rPr>
              <w:t>.</w:t>
            </w:r>
            <w:r w:rsidR="0069302A">
              <w:rPr>
                <w:rFonts w:ascii="Times New Roman" w:eastAsia="Calibri" w:hAnsi="Times New Roman" w:cs="Times New Roman"/>
                <w:sz w:val="12"/>
                <w:szCs w:val="12"/>
              </w:rPr>
              <w:t>10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50"/>
      <w:headerReference w:type="first" r:id="rId5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157" w:rsidRDefault="00354157" w:rsidP="000F23DD">
      <w:pPr>
        <w:spacing w:after="0" w:line="240" w:lineRule="auto"/>
      </w:pPr>
      <w:r>
        <w:separator/>
      </w:r>
    </w:p>
  </w:endnote>
  <w:endnote w:type="continuationSeparator" w:id="0">
    <w:p w:rsidR="00354157" w:rsidRDefault="0035415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157" w:rsidRDefault="00354157" w:rsidP="000F23DD">
      <w:pPr>
        <w:spacing w:after="0" w:line="240" w:lineRule="auto"/>
      </w:pPr>
      <w:r>
        <w:separator/>
      </w:r>
    </w:p>
  </w:footnote>
  <w:footnote w:type="continuationSeparator" w:id="0">
    <w:p w:rsidR="00354157" w:rsidRDefault="0035415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84" w:rsidRDefault="00354157" w:rsidP="00F55381">
    <w:pPr>
      <w:pStyle w:val="a7"/>
      <w:tabs>
        <w:tab w:val="clear" w:pos="4677"/>
        <w:tab w:val="clear" w:pos="9355"/>
        <w:tab w:val="left" w:pos="1800"/>
      </w:tabs>
    </w:pPr>
    <w:sdt>
      <w:sdtPr>
        <w:id w:val="1198130974"/>
        <w:docPartObj>
          <w:docPartGallery w:val="Page Numbers (Top of Page)"/>
          <w:docPartUnique/>
        </w:docPartObj>
      </w:sdtPr>
      <w:sdtEndPr/>
      <w:sdtContent>
        <w:r w:rsidR="00835D84">
          <w:fldChar w:fldCharType="begin"/>
        </w:r>
        <w:r w:rsidR="00835D84">
          <w:instrText>PAGE   \* MERGEFORMAT</w:instrText>
        </w:r>
        <w:r w:rsidR="00835D84">
          <w:fldChar w:fldCharType="separate"/>
        </w:r>
        <w:r w:rsidR="00053379">
          <w:rPr>
            <w:noProof/>
          </w:rPr>
          <w:t>3</w:t>
        </w:r>
        <w:r w:rsidR="00835D84">
          <w:rPr>
            <w:noProof/>
          </w:rPr>
          <w:fldChar w:fldCharType="end"/>
        </w:r>
      </w:sdtContent>
    </w:sdt>
  </w:p>
  <w:p w:rsidR="00835D84" w:rsidRDefault="00835D84"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35D84" w:rsidRPr="00E93F32" w:rsidRDefault="00835D84" w:rsidP="00263DC0">
    <w:pPr>
      <w:pStyle w:val="a7"/>
      <w:rPr>
        <w:rFonts w:ascii="Times New Roman" w:hAnsi="Times New Roman" w:cs="Times New Roman"/>
        <w:i/>
        <w:sz w:val="16"/>
        <w:szCs w:val="16"/>
      </w:rPr>
    </w:pPr>
    <w:r>
      <w:rPr>
        <w:rFonts w:ascii="Times New Roman" w:hAnsi="Times New Roman" w:cs="Times New Roman"/>
        <w:i/>
        <w:sz w:val="16"/>
        <w:szCs w:val="16"/>
      </w:rPr>
      <w:t>Среда, 09 октября 2024 года, №7</w:t>
    </w:r>
    <w:r w:rsidR="0049413E">
      <w:rPr>
        <w:rFonts w:ascii="Times New Roman" w:hAnsi="Times New Roman" w:cs="Times New Roman"/>
        <w:i/>
        <w:sz w:val="16"/>
        <w:szCs w:val="16"/>
      </w:rPr>
      <w:t>5</w:t>
    </w:r>
    <w:r w:rsidRPr="006D47B1">
      <w:rPr>
        <w:rFonts w:ascii="Times New Roman" w:hAnsi="Times New Roman" w:cs="Times New Roman"/>
        <w:i/>
        <w:sz w:val="16"/>
        <w:szCs w:val="16"/>
      </w:rPr>
      <w:t>(</w:t>
    </w:r>
    <w:r>
      <w:rPr>
        <w:rFonts w:ascii="Times New Roman" w:hAnsi="Times New Roman" w:cs="Times New Roman"/>
        <w:i/>
        <w:sz w:val="16"/>
        <w:szCs w:val="16"/>
      </w:rPr>
      <w:t>99</w:t>
    </w:r>
    <w:r w:rsidR="0049413E">
      <w:rPr>
        <w:rFonts w:ascii="Times New Roman" w:hAnsi="Times New Roman" w:cs="Times New Roman"/>
        <w:i/>
        <w:sz w:val="16"/>
        <w:szCs w:val="16"/>
      </w:rPr>
      <w:t>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835D84" w:rsidRDefault="00835D84">
        <w:pPr>
          <w:pStyle w:val="a7"/>
        </w:pPr>
        <w:r>
          <w:fldChar w:fldCharType="begin"/>
        </w:r>
        <w:r>
          <w:instrText>PAGE   \* MERGEFORMAT</w:instrText>
        </w:r>
        <w:r>
          <w:fldChar w:fldCharType="separate"/>
        </w:r>
        <w:r>
          <w:rPr>
            <w:noProof/>
          </w:rPr>
          <w:t>2</w:t>
        </w:r>
        <w:r>
          <w:rPr>
            <w:noProof/>
          </w:rPr>
          <w:fldChar w:fldCharType="end"/>
        </w:r>
      </w:p>
    </w:sdtContent>
  </w:sdt>
  <w:p w:rsidR="00835D84" w:rsidRPr="000443FC" w:rsidRDefault="00835D84"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35D84" w:rsidRPr="00263DC0" w:rsidRDefault="00835D84"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35D84" w:rsidRDefault="00835D84"/>
  <w:p w:rsidR="00835D84" w:rsidRDefault="00835D84"/>
  <w:p w:rsidR="00835D84" w:rsidRDefault="00835D84"/>
  <w:p w:rsidR="00835D84" w:rsidRDefault="00835D84"/>
  <w:p w:rsidR="00835D84" w:rsidRDefault="00835D84"/>
  <w:p w:rsidR="00835D84" w:rsidRDefault="00835D84"/>
  <w:p w:rsidR="00835D84" w:rsidRDefault="00835D84"/>
  <w:p w:rsidR="00835D84" w:rsidRDefault="00835D84"/>
  <w:p w:rsidR="00835D84" w:rsidRDefault="00835D84"/>
  <w:p w:rsidR="00835D84" w:rsidRDefault="00835D84"/>
  <w:p w:rsidR="00835D84" w:rsidRDefault="00835D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3B3F9E"/>
    <w:multiLevelType w:val="multilevel"/>
    <w:tmpl w:val="57862532"/>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336D77"/>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0DB9253B"/>
    <w:multiLevelType w:val="multilevel"/>
    <w:tmpl w:val="E37CB8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2">
    <w:nsid w:val="0DF645A2"/>
    <w:multiLevelType w:val="hybridMultilevel"/>
    <w:tmpl w:val="26747A04"/>
    <w:lvl w:ilvl="0" w:tplc="04190011">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3">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5520253"/>
    <w:multiLevelType w:val="multilevel"/>
    <w:tmpl w:val="A49A3F00"/>
    <w:lvl w:ilvl="0">
      <w:start w:val="1"/>
      <w:numFmt w:val="decimal"/>
      <w:lvlText w:val="%1."/>
      <w:lvlJc w:val="left"/>
      <w:pPr>
        <w:ind w:left="735" w:hanging="735"/>
      </w:pPr>
      <w:rPr>
        <w:rFonts w:hint="default"/>
      </w:rPr>
    </w:lvl>
    <w:lvl w:ilvl="1">
      <w:start w:val="1"/>
      <w:numFmt w:val="decimal"/>
      <w:lvlText w:val="%1.%2."/>
      <w:lvlJc w:val="left"/>
      <w:pPr>
        <w:ind w:left="1335" w:hanging="735"/>
      </w:pPr>
      <w:rPr>
        <w:rFonts w:hint="default"/>
      </w:rPr>
    </w:lvl>
    <w:lvl w:ilvl="2">
      <w:start w:val="1"/>
      <w:numFmt w:val="decimal"/>
      <w:lvlText w:val="%1.%2.%3."/>
      <w:lvlJc w:val="left"/>
      <w:pPr>
        <w:ind w:left="1935" w:hanging="735"/>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9">
    <w:nsid w:val="27841A97"/>
    <w:multiLevelType w:val="hybridMultilevel"/>
    <w:tmpl w:val="F6B2C592"/>
    <w:lvl w:ilvl="0" w:tplc="A26208D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E26E80"/>
    <w:multiLevelType w:val="hybridMultilevel"/>
    <w:tmpl w:val="CAD61B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2">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35D296A"/>
    <w:multiLevelType w:val="multilevel"/>
    <w:tmpl w:val="E58E23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4">
    <w:nsid w:val="35A52AB1"/>
    <w:multiLevelType w:val="hybridMultilevel"/>
    <w:tmpl w:val="E394641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5">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7">
    <w:nsid w:val="391B0217"/>
    <w:multiLevelType w:val="singleLevel"/>
    <w:tmpl w:val="D45A2884"/>
    <w:lvl w:ilvl="0">
      <w:start w:val="1"/>
      <w:numFmt w:val="bullet"/>
      <w:lvlText w:val="-"/>
      <w:lvlJc w:val="left"/>
      <w:pPr>
        <w:tabs>
          <w:tab w:val="num" w:pos="360"/>
        </w:tabs>
        <w:ind w:left="360" w:hanging="360"/>
      </w:pPr>
      <w:rPr>
        <w:rFonts w:hint="default"/>
      </w:rPr>
    </w:lvl>
  </w:abstractNum>
  <w:abstractNum w:abstractNumId="3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C6C39AB"/>
    <w:multiLevelType w:val="singleLevel"/>
    <w:tmpl w:val="04190011"/>
    <w:lvl w:ilvl="0">
      <w:start w:val="1"/>
      <w:numFmt w:val="decimal"/>
      <w:lvlText w:val="%1)"/>
      <w:lvlJc w:val="left"/>
      <w:pPr>
        <w:tabs>
          <w:tab w:val="num" w:pos="360"/>
        </w:tabs>
        <w:ind w:left="360" w:hanging="360"/>
      </w:pPr>
      <w:rPr>
        <w:rFonts w:hint="default"/>
      </w:rPr>
    </w:lvl>
  </w:abstractNum>
  <w:abstractNum w:abstractNumId="42">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1AF5A4D"/>
    <w:multiLevelType w:val="singleLevel"/>
    <w:tmpl w:val="22D83B22"/>
    <w:lvl w:ilvl="0">
      <w:start w:val="5"/>
      <w:numFmt w:val="bullet"/>
      <w:lvlText w:val="-"/>
      <w:lvlJc w:val="left"/>
      <w:pPr>
        <w:tabs>
          <w:tab w:val="num" w:pos="1211"/>
        </w:tabs>
        <w:ind w:left="1211" w:hanging="360"/>
      </w:pPr>
      <w:rPr>
        <w:rFonts w:hint="default"/>
      </w:rPr>
    </w:lvl>
  </w:abstractNum>
  <w:abstractNum w:abstractNumId="45">
    <w:nsid w:val="552C53A9"/>
    <w:multiLevelType w:val="singleLevel"/>
    <w:tmpl w:val="04190011"/>
    <w:lvl w:ilvl="0">
      <w:start w:val="1"/>
      <w:numFmt w:val="decimal"/>
      <w:lvlText w:val="%1)"/>
      <w:lvlJc w:val="left"/>
      <w:pPr>
        <w:tabs>
          <w:tab w:val="num" w:pos="360"/>
        </w:tabs>
        <w:ind w:left="360" w:hanging="360"/>
      </w:pPr>
      <w:rPr>
        <w:rFonts w:hint="default"/>
      </w:rPr>
    </w:lvl>
  </w:abstractNum>
  <w:abstractNum w:abstractNumId="46">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9">
    <w:nsid w:val="61AE177E"/>
    <w:multiLevelType w:val="hybridMultilevel"/>
    <w:tmpl w:val="FDA68896"/>
    <w:lvl w:ilvl="0" w:tplc="7CFA0A58">
      <w:start w:val="1"/>
      <w:numFmt w:val="bullet"/>
      <w:lvlText w:val=""/>
      <w:lvlJc w:val="left"/>
      <w:pPr>
        <w:tabs>
          <w:tab w:val="num" w:pos="1404"/>
        </w:tabs>
        <w:ind w:left="1404" w:hanging="360"/>
      </w:pPr>
      <w:rPr>
        <w:rFonts w:ascii="Symbol" w:hAnsi="Symbol" w:hint="default"/>
      </w:rPr>
    </w:lvl>
    <w:lvl w:ilvl="1" w:tplc="04190003">
      <w:start w:val="1"/>
      <w:numFmt w:val="bullet"/>
      <w:lvlText w:val="o"/>
      <w:lvlJc w:val="left"/>
      <w:pPr>
        <w:tabs>
          <w:tab w:val="num" w:pos="2124"/>
        </w:tabs>
        <w:ind w:left="2124" w:hanging="360"/>
      </w:pPr>
      <w:rPr>
        <w:rFonts w:ascii="Courier New" w:hAnsi="Courier New" w:hint="default"/>
      </w:rPr>
    </w:lvl>
    <w:lvl w:ilvl="2" w:tplc="04190005">
      <w:start w:val="1"/>
      <w:numFmt w:val="bullet"/>
      <w:lvlText w:val=""/>
      <w:lvlJc w:val="left"/>
      <w:pPr>
        <w:tabs>
          <w:tab w:val="num" w:pos="2844"/>
        </w:tabs>
        <w:ind w:left="2844" w:hanging="360"/>
      </w:pPr>
      <w:rPr>
        <w:rFonts w:ascii="Wingdings" w:hAnsi="Wingdings" w:hint="default"/>
      </w:rPr>
    </w:lvl>
    <w:lvl w:ilvl="3" w:tplc="04190001">
      <w:start w:val="1"/>
      <w:numFmt w:val="bullet"/>
      <w:lvlText w:val=""/>
      <w:lvlJc w:val="left"/>
      <w:pPr>
        <w:tabs>
          <w:tab w:val="num" w:pos="3564"/>
        </w:tabs>
        <w:ind w:left="3564" w:hanging="360"/>
      </w:pPr>
      <w:rPr>
        <w:rFonts w:ascii="Symbol" w:hAnsi="Symbol" w:hint="default"/>
      </w:rPr>
    </w:lvl>
    <w:lvl w:ilvl="4" w:tplc="04190003">
      <w:start w:val="1"/>
      <w:numFmt w:val="bullet"/>
      <w:lvlText w:val="o"/>
      <w:lvlJc w:val="left"/>
      <w:pPr>
        <w:tabs>
          <w:tab w:val="num" w:pos="4284"/>
        </w:tabs>
        <w:ind w:left="4284" w:hanging="360"/>
      </w:pPr>
      <w:rPr>
        <w:rFonts w:ascii="Courier New" w:hAnsi="Courier New" w:hint="default"/>
      </w:rPr>
    </w:lvl>
    <w:lvl w:ilvl="5" w:tplc="04190005">
      <w:start w:val="1"/>
      <w:numFmt w:val="bullet"/>
      <w:lvlText w:val=""/>
      <w:lvlJc w:val="left"/>
      <w:pPr>
        <w:tabs>
          <w:tab w:val="num" w:pos="5004"/>
        </w:tabs>
        <w:ind w:left="5004" w:hanging="360"/>
      </w:pPr>
      <w:rPr>
        <w:rFonts w:ascii="Wingdings" w:hAnsi="Wingdings" w:hint="default"/>
      </w:rPr>
    </w:lvl>
    <w:lvl w:ilvl="6" w:tplc="04190001">
      <w:start w:val="1"/>
      <w:numFmt w:val="bullet"/>
      <w:lvlText w:val=""/>
      <w:lvlJc w:val="left"/>
      <w:pPr>
        <w:tabs>
          <w:tab w:val="num" w:pos="5724"/>
        </w:tabs>
        <w:ind w:left="5724" w:hanging="360"/>
      </w:pPr>
      <w:rPr>
        <w:rFonts w:ascii="Symbol" w:hAnsi="Symbol" w:hint="default"/>
      </w:rPr>
    </w:lvl>
    <w:lvl w:ilvl="7" w:tplc="04190003">
      <w:start w:val="1"/>
      <w:numFmt w:val="bullet"/>
      <w:lvlText w:val="o"/>
      <w:lvlJc w:val="left"/>
      <w:pPr>
        <w:tabs>
          <w:tab w:val="num" w:pos="6444"/>
        </w:tabs>
        <w:ind w:left="6444" w:hanging="360"/>
      </w:pPr>
      <w:rPr>
        <w:rFonts w:ascii="Courier New" w:hAnsi="Courier New" w:hint="default"/>
      </w:rPr>
    </w:lvl>
    <w:lvl w:ilvl="8" w:tplc="04190005">
      <w:start w:val="1"/>
      <w:numFmt w:val="bullet"/>
      <w:lvlText w:val=""/>
      <w:lvlJc w:val="left"/>
      <w:pPr>
        <w:tabs>
          <w:tab w:val="num" w:pos="7164"/>
        </w:tabs>
        <w:ind w:left="7164" w:hanging="360"/>
      </w:pPr>
      <w:rPr>
        <w:rFonts w:ascii="Wingdings" w:hAnsi="Wingdings" w:hint="default"/>
      </w:rPr>
    </w:lvl>
  </w:abstractNum>
  <w:abstractNum w:abstractNumId="50">
    <w:nsid w:val="68E85D39"/>
    <w:multiLevelType w:val="singleLevel"/>
    <w:tmpl w:val="0419000F"/>
    <w:lvl w:ilvl="0">
      <w:start w:val="1"/>
      <w:numFmt w:val="decimal"/>
      <w:lvlText w:val="%1."/>
      <w:lvlJc w:val="left"/>
      <w:pPr>
        <w:tabs>
          <w:tab w:val="num" w:pos="360"/>
        </w:tabs>
        <w:ind w:left="360" w:hanging="360"/>
      </w:pPr>
      <w:rPr>
        <w:rFonts w:hint="default"/>
      </w:rPr>
    </w:lvl>
  </w:abstractNum>
  <w:abstractNum w:abstractNumId="51">
    <w:nsid w:val="68EC6942"/>
    <w:multiLevelType w:val="singleLevel"/>
    <w:tmpl w:val="0419000F"/>
    <w:lvl w:ilvl="0">
      <w:start w:val="1"/>
      <w:numFmt w:val="decimal"/>
      <w:lvlText w:val="%1."/>
      <w:lvlJc w:val="left"/>
      <w:pPr>
        <w:tabs>
          <w:tab w:val="num" w:pos="360"/>
        </w:tabs>
        <w:ind w:left="360" w:hanging="360"/>
      </w:pPr>
      <w:rPr>
        <w:rFonts w:hint="default"/>
      </w:rPr>
    </w:lvl>
  </w:abstractNum>
  <w:abstractNum w:abstractNumId="52">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4">
    <w:nsid w:val="78CE4043"/>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6"/>
  </w:num>
  <w:num w:numId="2">
    <w:abstractNumId w:val="32"/>
  </w:num>
  <w:num w:numId="3">
    <w:abstractNumId w:val="17"/>
  </w:num>
  <w:num w:numId="4">
    <w:abstractNumId w:val="38"/>
  </w:num>
  <w:num w:numId="5">
    <w:abstractNumId w:val="26"/>
  </w:num>
  <w:num w:numId="6">
    <w:abstractNumId w:val="40"/>
  </w:num>
  <w:num w:numId="7">
    <w:abstractNumId w:val="24"/>
  </w:num>
  <w:num w:numId="8">
    <w:abstractNumId w:val="52"/>
  </w:num>
  <w:num w:numId="9">
    <w:abstractNumId w:val="36"/>
  </w:num>
  <w:num w:numId="10">
    <w:abstractNumId w:val="42"/>
  </w:num>
  <w:num w:numId="11">
    <w:abstractNumId w:val="56"/>
  </w:num>
  <w:num w:numId="12">
    <w:abstractNumId w:val="25"/>
  </w:num>
  <w:num w:numId="13">
    <w:abstractNumId w:val="53"/>
  </w:num>
  <w:num w:numId="14">
    <w:abstractNumId w:val="18"/>
  </w:num>
  <w:num w:numId="15">
    <w:abstractNumId w:val="46"/>
  </w:num>
  <w:num w:numId="16">
    <w:abstractNumId w:val="55"/>
  </w:num>
  <w:num w:numId="17">
    <w:abstractNumId w:val="39"/>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47"/>
  </w:num>
  <w:num w:numId="21">
    <w:abstractNumId w:val="27"/>
  </w:num>
  <w:num w:numId="22">
    <w:abstractNumId w:val="48"/>
  </w:num>
  <w:num w:numId="23">
    <w:abstractNumId w:val="31"/>
  </w:num>
  <w:num w:numId="24">
    <w:abstractNumId w:val="23"/>
  </w:num>
  <w:num w:numId="25">
    <w:abstractNumId w:val="57"/>
  </w:num>
  <w:num w:numId="26">
    <w:abstractNumId w:val="19"/>
  </w:num>
  <w:num w:numId="27">
    <w:abstractNumId w:val="43"/>
  </w:num>
  <w:num w:numId="28">
    <w:abstractNumId w:val="20"/>
  </w:num>
  <w:num w:numId="29">
    <w:abstractNumId w:val="45"/>
  </w:num>
  <w:num w:numId="30">
    <w:abstractNumId w:val="37"/>
  </w:num>
  <w:num w:numId="31">
    <w:abstractNumId w:val="41"/>
  </w:num>
  <w:num w:numId="32">
    <w:abstractNumId w:val="50"/>
  </w:num>
  <w:num w:numId="33">
    <w:abstractNumId w:val="51"/>
  </w:num>
  <w:num w:numId="34">
    <w:abstractNumId w:val="54"/>
  </w:num>
  <w:num w:numId="35">
    <w:abstractNumId w:val="15"/>
  </w:num>
  <w:num w:numId="36">
    <w:abstractNumId w:val="30"/>
  </w:num>
  <w:num w:numId="37">
    <w:abstractNumId w:val="34"/>
  </w:num>
  <w:num w:numId="38">
    <w:abstractNumId w:val="22"/>
  </w:num>
  <w:num w:numId="39">
    <w:abstractNumId w:val="44"/>
  </w:num>
  <w:num w:numId="40">
    <w:abstractNumId w:val="29"/>
  </w:num>
  <w:num w:numId="41">
    <w:abstractNumId w:val="49"/>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33"/>
  </w:num>
  <w:num w:numId="45">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79"/>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54"/>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8B5"/>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0F67"/>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24E"/>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0B6"/>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36C"/>
    <w:rsid w:val="00267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2F27"/>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61B"/>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157"/>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802"/>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9D0"/>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853"/>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CDC"/>
    <w:rsid w:val="00461D99"/>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13E"/>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20E"/>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A3A"/>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36C"/>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127"/>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1CF"/>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02A"/>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998"/>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7EF"/>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9A6"/>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2F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B2F"/>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10D"/>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5D84"/>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1"/>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24"/>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C05"/>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B72"/>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25B"/>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5F1"/>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5EFC"/>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848"/>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8C6"/>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1FB"/>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2B34"/>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0FB"/>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70A"/>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5E4B"/>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6F74"/>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42">
    <w:name w:val="Обычный4"/>
    <w:rsid w:val="00DA5EF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1"/>
    <w:rsid w:val="00DA5EFC"/>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1"/>
    <w:rsid w:val="00DA5EFC"/>
    <w:pPr>
      <w:spacing w:after="0" w:line="240" w:lineRule="auto"/>
      <w:ind w:firstLine="709"/>
      <w:jc w:val="both"/>
    </w:pPr>
    <w:rPr>
      <w:rFonts w:ascii="Times New Roman" w:eastAsia="Times New Roman" w:hAnsi="Times New Roman" w:cs="Times New Roman"/>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02B29-A698-4D43-ABFF-E4E7387B6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3520</TotalTime>
  <Pages>1</Pages>
  <Words>4491</Words>
  <Characters>25601</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213</cp:revision>
  <cp:lastPrinted>2014-09-10T09:08:00Z</cp:lastPrinted>
  <dcterms:created xsi:type="dcterms:W3CDTF">2016-12-01T07:11:00Z</dcterms:created>
  <dcterms:modified xsi:type="dcterms:W3CDTF">2024-10-14T06:32:00Z</dcterms:modified>
</cp:coreProperties>
</file>